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D9F" w:rsidRDefault="007D7D9F">
      <w:pPr>
        <w:pStyle w:val="ConsPlusTitlePage"/>
      </w:pPr>
      <w:r>
        <w:br/>
      </w:r>
    </w:p>
    <w:p w:rsidR="007D7D9F" w:rsidRDefault="007D7D9F">
      <w:pPr>
        <w:pStyle w:val="ConsPlusNormal"/>
        <w:ind w:firstLine="540"/>
        <w:jc w:val="both"/>
        <w:outlineLvl w:val="0"/>
      </w:pPr>
    </w:p>
    <w:p w:rsidR="007D7D9F" w:rsidRDefault="007D7D9F">
      <w:pPr>
        <w:pStyle w:val="ConsPlusTitle"/>
        <w:jc w:val="center"/>
        <w:outlineLvl w:val="0"/>
      </w:pPr>
      <w:r>
        <w:t>АДМИНИСТРАЦИЯ ЕЛИЗОВСКОГО МУНИЦИПАЛЬНОГО РАЙОНА</w:t>
      </w:r>
    </w:p>
    <w:p w:rsidR="007D7D9F" w:rsidRDefault="007D7D9F">
      <w:pPr>
        <w:pStyle w:val="ConsPlusTitle"/>
        <w:jc w:val="center"/>
      </w:pPr>
      <w:r>
        <w:t>КАМЧАТСКОГО КРАЯ</w:t>
      </w:r>
    </w:p>
    <w:p w:rsidR="007D7D9F" w:rsidRDefault="007D7D9F">
      <w:pPr>
        <w:pStyle w:val="ConsPlusTitle"/>
        <w:jc w:val="center"/>
      </w:pPr>
    </w:p>
    <w:p w:rsidR="007D7D9F" w:rsidRDefault="007D7D9F">
      <w:pPr>
        <w:pStyle w:val="ConsPlusTitle"/>
        <w:jc w:val="center"/>
      </w:pPr>
      <w:r>
        <w:t>ПОСТАНОВЛЕНИЕ</w:t>
      </w:r>
    </w:p>
    <w:p w:rsidR="007D7D9F" w:rsidRDefault="007D7D9F">
      <w:pPr>
        <w:pStyle w:val="ConsPlusTitle"/>
        <w:jc w:val="center"/>
      </w:pPr>
      <w:r>
        <w:t>от 5 мая 2017 г. N 821</w:t>
      </w:r>
    </w:p>
    <w:p w:rsidR="007D7D9F" w:rsidRDefault="007D7D9F">
      <w:pPr>
        <w:pStyle w:val="ConsPlusTitle"/>
        <w:jc w:val="center"/>
      </w:pPr>
    </w:p>
    <w:p w:rsidR="007D7D9F" w:rsidRDefault="007D7D9F">
      <w:pPr>
        <w:pStyle w:val="ConsPlusTitle"/>
        <w:jc w:val="center"/>
      </w:pPr>
      <w:r>
        <w:t>О ВНЕСЕНИИ ИЗМЕНЕНИЙ В СХЕМУ РАЗМЕЩЕНИЯ НЕСТАЦИОНАРНЫХ</w:t>
      </w:r>
    </w:p>
    <w:p w:rsidR="007D7D9F" w:rsidRDefault="007D7D9F">
      <w:pPr>
        <w:pStyle w:val="ConsPlusTitle"/>
        <w:jc w:val="center"/>
      </w:pPr>
      <w:r>
        <w:t>ТОРГОВЫХ ОБЪЕКТОВ НА МЕЖСЕЛЕННЫХ ТЕРРИТОРИЯХ ЕЛИЗОВСКОГО</w:t>
      </w:r>
    </w:p>
    <w:p w:rsidR="007D7D9F" w:rsidRDefault="007D7D9F">
      <w:pPr>
        <w:pStyle w:val="ConsPlusTitle"/>
        <w:jc w:val="center"/>
      </w:pPr>
      <w:r>
        <w:t xml:space="preserve">МУНИЦИПАЛЬНОГО РАЙОНА, </w:t>
      </w:r>
      <w:proofErr w:type="gramStart"/>
      <w:r>
        <w:t>УТВЕРЖДЕННУЮ</w:t>
      </w:r>
      <w:proofErr w:type="gramEnd"/>
      <w:r>
        <w:t xml:space="preserve"> ПОСТАНОВЛЕНИЕМ</w:t>
      </w:r>
    </w:p>
    <w:p w:rsidR="007D7D9F" w:rsidRDefault="007D7D9F">
      <w:pPr>
        <w:pStyle w:val="ConsPlusTitle"/>
        <w:jc w:val="center"/>
      </w:pPr>
      <w:r>
        <w:t>АДМИНИСТРАЦИИ ЕЛИЗОВСКОГО МУНИЦИПАЛЬНОГО РАЙОНА</w:t>
      </w:r>
    </w:p>
    <w:p w:rsidR="007D7D9F" w:rsidRDefault="007D7D9F">
      <w:pPr>
        <w:pStyle w:val="ConsPlusTitle"/>
        <w:jc w:val="center"/>
      </w:pPr>
      <w:r>
        <w:t>ОТ 24.06.2015 N 610 (В РЕДАКЦИИ ОТ 01.02.2017 N 105)</w:t>
      </w:r>
    </w:p>
    <w:p w:rsidR="007D7D9F" w:rsidRDefault="007D7D9F">
      <w:pPr>
        <w:pStyle w:val="ConsPlusNormal"/>
        <w:ind w:firstLine="540"/>
        <w:jc w:val="both"/>
      </w:pPr>
    </w:p>
    <w:p w:rsidR="007D7D9F" w:rsidRDefault="007D7D9F">
      <w:pPr>
        <w:pStyle w:val="ConsPlusNormal"/>
        <w:ind w:firstLine="540"/>
        <w:jc w:val="both"/>
      </w:pPr>
      <w:proofErr w:type="gramStart"/>
      <w:r>
        <w:t xml:space="preserve">Руководствуясь </w:t>
      </w:r>
      <w:hyperlink r:id="rId5" w:history="1">
        <w:r>
          <w:rPr>
            <w:color w:val="0000FF"/>
          </w:rPr>
          <w:t>ст. 15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6" w:history="1">
        <w:r>
          <w:rPr>
            <w:color w:val="0000FF"/>
          </w:rPr>
          <w:t>ст. 10</w:t>
        </w:r>
      </w:hyperlink>
      <w:r>
        <w:t xml:space="preserve"> Федерального закона от 28.12.2009 N 381-ФЗ "Об основах государственного регулирования торговой деятельности в Российской Федерации", </w:t>
      </w:r>
      <w:hyperlink r:id="rId7" w:history="1">
        <w:r>
          <w:rPr>
            <w:color w:val="0000FF"/>
          </w:rPr>
          <w:t>Порядком</w:t>
        </w:r>
      </w:hyperlink>
      <w:r>
        <w:t xml:space="preserve">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 торговли</w:t>
      </w:r>
      <w:proofErr w:type="gramEnd"/>
      <w:r>
        <w:t xml:space="preserve"> Камчатского края от 23.05.2014 N 290-П, Положением о порядке размещения неста</w:t>
      </w:r>
      <w:bookmarkStart w:id="0" w:name="_GoBack"/>
      <w:bookmarkEnd w:id="0"/>
      <w:r>
        <w:t xml:space="preserve">ционарных объектов общественного питания, торговли и бытового обслуживания на межселенных территориях Елизовского муниципального района, принятым Решением Думы Елизовского муниципального района от 30.06.2016 N 887, подп. 5.9.2 п. 5.9 </w:t>
      </w:r>
      <w:hyperlink r:id="rId8" w:history="1">
        <w:r>
          <w:rPr>
            <w:color w:val="0000FF"/>
          </w:rPr>
          <w:t>ч. 5 ст. 27</w:t>
        </w:r>
      </w:hyperlink>
      <w:r>
        <w:t xml:space="preserve">, </w:t>
      </w:r>
      <w:hyperlink r:id="rId9" w:history="1">
        <w:r>
          <w:rPr>
            <w:color w:val="0000FF"/>
          </w:rPr>
          <w:t>ч. 5 ст. 33</w:t>
        </w:r>
      </w:hyperlink>
      <w:r>
        <w:t xml:space="preserve"> Устава Елизовского муниципального района,</w:t>
      </w:r>
    </w:p>
    <w:p w:rsidR="007D7D9F" w:rsidRDefault="007D7D9F">
      <w:pPr>
        <w:pStyle w:val="ConsPlusNormal"/>
        <w:ind w:firstLine="540"/>
        <w:jc w:val="both"/>
      </w:pPr>
    </w:p>
    <w:p w:rsidR="007D7D9F" w:rsidRDefault="007D7D9F">
      <w:pPr>
        <w:pStyle w:val="ConsPlusNormal"/>
        <w:ind w:firstLine="540"/>
        <w:jc w:val="both"/>
      </w:pPr>
      <w:r>
        <w:t>ПОСТАНОВЛЯЮ:</w:t>
      </w:r>
    </w:p>
    <w:p w:rsidR="007D7D9F" w:rsidRDefault="007D7D9F">
      <w:pPr>
        <w:pStyle w:val="ConsPlusNormal"/>
        <w:ind w:firstLine="540"/>
        <w:jc w:val="both"/>
      </w:pPr>
    </w:p>
    <w:p w:rsidR="007D7D9F" w:rsidRDefault="007D7D9F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Внести изменения в </w:t>
      </w:r>
      <w:hyperlink r:id="rId10" w:history="1">
        <w:r>
          <w:rPr>
            <w:color w:val="0000FF"/>
          </w:rPr>
          <w:t>схему размещения</w:t>
        </w:r>
      </w:hyperlink>
      <w:r>
        <w:t xml:space="preserve"> нестационарных торговых объектов на межселенных территориях Елизовского муниципального района, утвержденную Постановлением администрации Елизовского муниципального района от 24.06.2015 N 610 (в редакции от 01.02.2017 N 105) (далее по тексту - Схема), изложив ее в редакции, согласно </w:t>
      </w:r>
      <w:hyperlink w:anchor="P42" w:history="1">
        <w:r>
          <w:rPr>
            <w:color w:val="0000FF"/>
          </w:rPr>
          <w:t>приложению</w:t>
        </w:r>
      </w:hyperlink>
      <w:r>
        <w:t xml:space="preserve"> к настоящему Постановлению.</w:t>
      </w:r>
      <w:proofErr w:type="gramEnd"/>
    </w:p>
    <w:p w:rsidR="007D7D9F" w:rsidRDefault="007D7D9F">
      <w:pPr>
        <w:pStyle w:val="ConsPlusNormal"/>
        <w:spacing w:before="200"/>
        <w:ind w:firstLine="540"/>
        <w:jc w:val="both"/>
      </w:pPr>
      <w:r>
        <w:t>2. Управлению экономического развития администрации Елизовского муниципального района в течение 10 дней с момента издания настоящего Постановления направить Схему в электронном виде в Министерство экономического развития и торговли Камчатского края.</w:t>
      </w:r>
    </w:p>
    <w:p w:rsidR="007D7D9F" w:rsidRDefault="007D7D9F">
      <w:pPr>
        <w:pStyle w:val="ConsPlusNormal"/>
        <w:spacing w:before="200"/>
        <w:ind w:firstLine="540"/>
        <w:jc w:val="both"/>
      </w:pPr>
      <w:r>
        <w:t>3. Управлению делами администрации Елизовского муниципального района опубликовать настоящее Постановление в информационном бюллетене "Елизовский вестник" и разместить на официальном сайте администрации Елизовского муниципального района в информационно-телекоммуникационной сети "Интернет".</w:t>
      </w:r>
    </w:p>
    <w:p w:rsidR="007D7D9F" w:rsidRDefault="007D7D9F">
      <w:pPr>
        <w:pStyle w:val="ConsPlusNormal"/>
        <w:spacing w:before="200"/>
        <w:ind w:firstLine="540"/>
        <w:jc w:val="both"/>
      </w:pPr>
      <w:r>
        <w:t>4. Изменения, внесенные в Схему настоящим Постановлением, вступают в силу с момента официального опубликования настоящего Постановления.</w:t>
      </w:r>
    </w:p>
    <w:p w:rsidR="007D7D9F" w:rsidRDefault="007D7D9F">
      <w:pPr>
        <w:pStyle w:val="ConsPlusNormal"/>
        <w:spacing w:before="20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Елизовского муниципального района </w:t>
      </w:r>
      <w:proofErr w:type="spellStart"/>
      <w:r>
        <w:t>Бурлуцкого</w:t>
      </w:r>
      <w:proofErr w:type="spellEnd"/>
      <w:r>
        <w:t xml:space="preserve"> Руслана Борисовича.</w:t>
      </w:r>
    </w:p>
    <w:p w:rsidR="007D7D9F" w:rsidRDefault="007D7D9F">
      <w:pPr>
        <w:pStyle w:val="ConsPlusNormal"/>
        <w:ind w:firstLine="540"/>
        <w:jc w:val="both"/>
      </w:pPr>
    </w:p>
    <w:p w:rsidR="007D7D9F" w:rsidRDefault="007D7D9F">
      <w:pPr>
        <w:pStyle w:val="ConsPlusNormal"/>
        <w:jc w:val="right"/>
      </w:pPr>
      <w:r>
        <w:t>Глава</w:t>
      </w:r>
    </w:p>
    <w:p w:rsidR="007D7D9F" w:rsidRDefault="007D7D9F">
      <w:pPr>
        <w:pStyle w:val="ConsPlusNormal"/>
        <w:jc w:val="right"/>
      </w:pPr>
      <w:r>
        <w:t>Елизовского</w:t>
      </w:r>
    </w:p>
    <w:p w:rsidR="007D7D9F" w:rsidRDefault="007D7D9F">
      <w:pPr>
        <w:pStyle w:val="ConsPlusNormal"/>
        <w:jc w:val="right"/>
      </w:pPr>
      <w:r>
        <w:t>муниципального района</w:t>
      </w:r>
    </w:p>
    <w:p w:rsidR="007D7D9F" w:rsidRDefault="007D7D9F">
      <w:pPr>
        <w:pStyle w:val="ConsPlusNormal"/>
        <w:jc w:val="right"/>
      </w:pPr>
      <w:r>
        <w:t>Р.С.ВАСИЛЕВСКИЙ</w:t>
      </w:r>
    </w:p>
    <w:p w:rsidR="007D7D9F" w:rsidRDefault="007D7D9F">
      <w:pPr>
        <w:pStyle w:val="ConsPlusNormal"/>
        <w:ind w:firstLine="540"/>
        <w:jc w:val="both"/>
      </w:pPr>
    </w:p>
    <w:p w:rsidR="007D7D9F" w:rsidRDefault="007D7D9F">
      <w:pPr>
        <w:pStyle w:val="ConsPlusNormal"/>
        <w:ind w:firstLine="540"/>
        <w:jc w:val="both"/>
      </w:pPr>
    </w:p>
    <w:p w:rsidR="007D7D9F" w:rsidRDefault="007D7D9F">
      <w:pPr>
        <w:pStyle w:val="ConsPlusNormal"/>
        <w:ind w:firstLine="540"/>
        <w:jc w:val="both"/>
      </w:pPr>
    </w:p>
    <w:p w:rsidR="007D7D9F" w:rsidRDefault="007D7D9F">
      <w:pPr>
        <w:pStyle w:val="ConsPlusNormal"/>
        <w:ind w:firstLine="540"/>
        <w:jc w:val="both"/>
      </w:pPr>
    </w:p>
    <w:p w:rsidR="007D7D9F" w:rsidRDefault="007D7D9F">
      <w:pPr>
        <w:pStyle w:val="ConsPlusNormal"/>
        <w:ind w:firstLine="540"/>
        <w:jc w:val="both"/>
      </w:pPr>
    </w:p>
    <w:p w:rsidR="007D7D9F" w:rsidRDefault="007D7D9F">
      <w:pPr>
        <w:sectPr w:rsidR="007D7D9F" w:rsidSect="00B441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7D9F" w:rsidRDefault="007D7D9F">
      <w:pPr>
        <w:pStyle w:val="ConsPlusNormal"/>
        <w:jc w:val="right"/>
        <w:outlineLvl w:val="0"/>
      </w:pPr>
      <w:r>
        <w:lastRenderedPageBreak/>
        <w:t>Приложение</w:t>
      </w:r>
    </w:p>
    <w:p w:rsidR="007D7D9F" w:rsidRDefault="007D7D9F">
      <w:pPr>
        <w:pStyle w:val="ConsPlusNormal"/>
        <w:jc w:val="right"/>
      </w:pPr>
      <w:r>
        <w:t>к Постановлению администрации</w:t>
      </w:r>
    </w:p>
    <w:p w:rsidR="007D7D9F" w:rsidRDefault="007D7D9F">
      <w:pPr>
        <w:pStyle w:val="ConsPlusNormal"/>
        <w:jc w:val="right"/>
      </w:pPr>
      <w:r>
        <w:t>Елизовского муниципального района</w:t>
      </w:r>
    </w:p>
    <w:p w:rsidR="007D7D9F" w:rsidRDefault="007D7D9F">
      <w:pPr>
        <w:pStyle w:val="ConsPlusNormal"/>
        <w:jc w:val="right"/>
      </w:pPr>
      <w:r>
        <w:t>от 05.05.2017 N 821</w:t>
      </w:r>
    </w:p>
    <w:p w:rsidR="007D7D9F" w:rsidRDefault="007D7D9F">
      <w:pPr>
        <w:pStyle w:val="ConsPlusNormal"/>
        <w:ind w:firstLine="540"/>
        <w:jc w:val="both"/>
      </w:pPr>
    </w:p>
    <w:p w:rsidR="007D7D9F" w:rsidRDefault="007D7D9F">
      <w:pPr>
        <w:pStyle w:val="ConsPlusNormal"/>
        <w:jc w:val="right"/>
      </w:pPr>
      <w:r>
        <w:t>Приложение</w:t>
      </w:r>
    </w:p>
    <w:p w:rsidR="007D7D9F" w:rsidRDefault="007D7D9F">
      <w:pPr>
        <w:pStyle w:val="ConsPlusNormal"/>
        <w:jc w:val="right"/>
      </w:pPr>
      <w:r>
        <w:t>к Постановлению администрации</w:t>
      </w:r>
    </w:p>
    <w:p w:rsidR="007D7D9F" w:rsidRDefault="007D7D9F">
      <w:pPr>
        <w:pStyle w:val="ConsPlusNormal"/>
        <w:jc w:val="right"/>
      </w:pPr>
      <w:r>
        <w:t>Елизовского муниципального района</w:t>
      </w:r>
    </w:p>
    <w:p w:rsidR="007D7D9F" w:rsidRDefault="007D7D9F">
      <w:pPr>
        <w:pStyle w:val="ConsPlusNormal"/>
        <w:jc w:val="right"/>
      </w:pPr>
      <w:r>
        <w:t>от 01.02.2017 N 105</w:t>
      </w:r>
    </w:p>
    <w:p w:rsidR="007D7D9F" w:rsidRDefault="007D7D9F">
      <w:pPr>
        <w:pStyle w:val="ConsPlusNormal"/>
        <w:ind w:firstLine="540"/>
        <w:jc w:val="both"/>
      </w:pPr>
    </w:p>
    <w:p w:rsidR="007D7D9F" w:rsidRDefault="007D7D9F">
      <w:pPr>
        <w:pStyle w:val="ConsPlusTitle"/>
        <w:jc w:val="center"/>
      </w:pPr>
      <w:bookmarkStart w:id="1" w:name="P42"/>
      <w:bookmarkEnd w:id="1"/>
      <w:r>
        <w:t>СХЕМА РАЗМЕЩЕНИЯ НЕСТАЦИОНАРНЫХ ОБЪЕКТОВ ОБЩЕСТВЕННОГО</w:t>
      </w:r>
    </w:p>
    <w:p w:rsidR="007D7D9F" w:rsidRDefault="007D7D9F">
      <w:pPr>
        <w:pStyle w:val="ConsPlusTitle"/>
        <w:jc w:val="center"/>
      </w:pPr>
      <w:r>
        <w:t xml:space="preserve">ПИТАНИЯ, ТОРГОВЛИ И БЫТОВОГО ОБСЛУЖИВАНИЯ НА </w:t>
      </w:r>
      <w:proofErr w:type="gramStart"/>
      <w:r>
        <w:t>МЕЖСЕЛЕННЫХ</w:t>
      </w:r>
      <w:proofErr w:type="gramEnd"/>
    </w:p>
    <w:p w:rsidR="007D7D9F" w:rsidRDefault="007D7D9F">
      <w:pPr>
        <w:pStyle w:val="ConsPlusTitle"/>
        <w:jc w:val="center"/>
      </w:pPr>
      <w:proofErr w:type="gramStart"/>
      <w:r>
        <w:t>ТЕРРИТОРИЯХ</w:t>
      </w:r>
      <w:proofErr w:type="gramEnd"/>
      <w:r>
        <w:t xml:space="preserve"> ЕЛИЗОВСКОГО МУНИЦИПАЛЬНОГО РАЙОНА</w:t>
      </w:r>
    </w:p>
    <w:p w:rsidR="007D7D9F" w:rsidRDefault="007D7D9F">
      <w:pPr>
        <w:pStyle w:val="ConsPlusNormal"/>
        <w:ind w:firstLine="540"/>
        <w:jc w:val="both"/>
      </w:pPr>
    </w:p>
    <w:tbl>
      <w:tblPr>
        <w:tblW w:w="1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578"/>
        <w:gridCol w:w="1531"/>
        <w:gridCol w:w="1650"/>
        <w:gridCol w:w="3686"/>
        <w:gridCol w:w="1850"/>
        <w:gridCol w:w="1418"/>
        <w:gridCol w:w="1268"/>
      </w:tblGrid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N</w:t>
            </w:r>
          </w:p>
          <w:p w:rsidR="007D7D9F" w:rsidRDefault="007D7D9F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адрес, место</w:t>
            </w:r>
          </w:p>
          <w:p w:rsidR="007D7D9F" w:rsidRDefault="007D7D9F">
            <w:pPr>
              <w:pStyle w:val="ConsPlusNormal"/>
              <w:jc w:val="center"/>
            </w:pPr>
            <w:r>
              <w:t>нестационарного объекта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площадь</w:t>
            </w:r>
          </w:p>
          <w:p w:rsidR="007D7D9F" w:rsidRDefault="007D7D9F">
            <w:pPr>
              <w:pStyle w:val="ConsPlusNormal"/>
              <w:jc w:val="center"/>
            </w:pPr>
            <w:r>
              <w:t>земельного</w:t>
            </w:r>
          </w:p>
          <w:p w:rsidR="007D7D9F" w:rsidRDefault="007D7D9F">
            <w:pPr>
              <w:pStyle w:val="ConsPlusNormal"/>
              <w:jc w:val="center"/>
            </w:pPr>
            <w:r>
              <w:t>участка</w:t>
            </w:r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площадь</w:t>
            </w:r>
          </w:p>
          <w:p w:rsidR="007D7D9F" w:rsidRDefault="007D7D9F">
            <w:pPr>
              <w:pStyle w:val="ConsPlusNormal"/>
              <w:jc w:val="center"/>
            </w:pPr>
            <w:r>
              <w:t>нестационарного</w:t>
            </w:r>
          </w:p>
          <w:p w:rsidR="007D7D9F" w:rsidRDefault="007D7D9F">
            <w:pPr>
              <w:pStyle w:val="ConsPlusNormal"/>
              <w:jc w:val="center"/>
            </w:pPr>
            <w:r>
              <w:t>объекта</w:t>
            </w:r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Вид собственности </w:t>
            </w:r>
            <w:proofErr w:type="gramStart"/>
            <w:r>
              <w:t>земельного</w:t>
            </w:r>
            <w:proofErr w:type="gramEnd"/>
          </w:p>
          <w:p w:rsidR="007D7D9F" w:rsidRDefault="007D7D9F">
            <w:pPr>
              <w:pStyle w:val="ConsPlusNormal"/>
              <w:jc w:val="center"/>
            </w:pPr>
            <w:r>
              <w:t>участка, здания, сооружения, где</w:t>
            </w:r>
          </w:p>
          <w:p w:rsidR="007D7D9F" w:rsidRDefault="007D7D9F">
            <w:pPr>
              <w:pStyle w:val="ConsPlusNormal"/>
              <w:jc w:val="center"/>
            </w:pPr>
            <w:r>
              <w:t>расположен нестационарный</w:t>
            </w:r>
          </w:p>
          <w:p w:rsidR="007D7D9F" w:rsidRDefault="007D7D9F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Специализация</w:t>
            </w:r>
          </w:p>
          <w:p w:rsidR="007D7D9F" w:rsidRDefault="007D7D9F">
            <w:pPr>
              <w:pStyle w:val="ConsPlusNormal"/>
              <w:jc w:val="center"/>
            </w:pPr>
            <w:proofErr w:type="gramStart"/>
            <w:r>
              <w:t>(ассортимент</w:t>
            </w:r>
            <w:proofErr w:type="gramEnd"/>
          </w:p>
          <w:p w:rsidR="007D7D9F" w:rsidRDefault="007D7D9F">
            <w:pPr>
              <w:pStyle w:val="ConsPlusNormal"/>
              <w:jc w:val="center"/>
            </w:pPr>
            <w:r>
              <w:t>реализуемой</w:t>
            </w:r>
          </w:p>
          <w:p w:rsidR="007D7D9F" w:rsidRDefault="007D7D9F">
            <w:pPr>
              <w:pStyle w:val="ConsPlusNormal"/>
              <w:jc w:val="center"/>
            </w:pPr>
            <w:r>
              <w:t>продукции)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Тип</w:t>
            </w:r>
          </w:p>
          <w:p w:rsidR="007D7D9F" w:rsidRDefault="007D7D9F">
            <w:pPr>
              <w:pStyle w:val="ConsPlusNormal"/>
              <w:jc w:val="center"/>
            </w:pPr>
            <w:r>
              <w:t>нестационарного</w:t>
            </w:r>
          </w:p>
          <w:p w:rsidR="007D7D9F" w:rsidRDefault="007D7D9F">
            <w:pPr>
              <w:pStyle w:val="ConsPlusNormal"/>
              <w:jc w:val="center"/>
            </w:pPr>
            <w:r>
              <w:t>объекта (киоск/павильон)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Период</w:t>
            </w:r>
          </w:p>
          <w:p w:rsidR="007D7D9F" w:rsidRDefault="007D7D9F">
            <w:pPr>
              <w:pStyle w:val="ConsPlusNormal"/>
              <w:jc w:val="center"/>
            </w:pPr>
            <w:r>
              <w:t>размещения</w:t>
            </w:r>
          </w:p>
          <w:p w:rsidR="007D7D9F" w:rsidRDefault="007D7D9F">
            <w:pPr>
              <w:pStyle w:val="ConsPlusNormal"/>
              <w:jc w:val="center"/>
            </w:pPr>
            <w:r>
              <w:t>нестационарного</w:t>
            </w:r>
          </w:p>
          <w:p w:rsidR="007D7D9F" w:rsidRDefault="007D7D9F">
            <w:pPr>
              <w:pStyle w:val="ConsPlusNormal"/>
              <w:jc w:val="center"/>
            </w:pPr>
            <w:r>
              <w:t>объекта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район реки Мутная-1, у въезда в </w:t>
            </w:r>
            <w:proofErr w:type="gramStart"/>
            <w:r>
              <w:t>СТ</w:t>
            </w:r>
            <w:proofErr w:type="gramEnd"/>
            <w:r>
              <w:t xml:space="preserve"> "Березка"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70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32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Камчатский край, Елизовский район, за мини-рынком "Дачный"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70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специализированный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Камчатский край, Елизовский район, 27 км автодороги "Садовое кольцо"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участок находится примерно в 4470 м по направлению на север от ориентира </w:t>
            </w:r>
            <w:proofErr w:type="spellStart"/>
            <w:r>
              <w:t>птр</w:t>
            </w:r>
            <w:proofErr w:type="spellEnd"/>
            <w:r>
              <w:t xml:space="preserve"> </w:t>
            </w:r>
            <w:proofErr w:type="gramStart"/>
            <w:r>
              <w:t>Дорожная</w:t>
            </w:r>
            <w:proofErr w:type="gramEnd"/>
            <w:r>
              <w:t xml:space="preserve"> Нов, расположенного за пределами участка, адрес ориентира: Камчатский край, Елизовский район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147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19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proofErr w:type="gramStart"/>
            <w:r>
              <w:t>специализированный</w:t>
            </w:r>
            <w:proofErr w:type="gramEnd"/>
            <w:r>
              <w:t xml:space="preserve"> (авто)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участок находится примерно в 910 м по </w:t>
            </w:r>
            <w:r>
              <w:lastRenderedPageBreak/>
              <w:t>направлению на юго-восток от ориентира трансформаторная подстанция ТП-469, расположенного за пределами участка, адрес ориентира: Камчатский край, Елизовский район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lastRenderedPageBreak/>
              <w:t xml:space="preserve">130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80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земельный участок, государственная </w:t>
            </w:r>
            <w:r>
              <w:lastRenderedPageBreak/>
              <w:t>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lastRenderedPageBreak/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36 </w:t>
            </w:r>
            <w:r>
              <w:lastRenderedPageBreak/>
              <w:t>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участок находится примерно в 7140 м по направлению на север от ориентира жилой дом, расположенного за пределами участка, адрес ориентира: Камчатский край, Елизовский район, г. Елизово,</w:t>
            </w:r>
          </w:p>
          <w:p w:rsidR="007D7D9F" w:rsidRDefault="007D7D9F">
            <w:pPr>
              <w:pStyle w:val="ConsPlusNormal"/>
              <w:jc w:val="center"/>
            </w:pPr>
            <w:r>
              <w:t>ул. Попова, д. 31 (</w:t>
            </w:r>
            <w:proofErr w:type="gramStart"/>
            <w:r>
              <w:t>СТ</w:t>
            </w:r>
            <w:proofErr w:type="gramEnd"/>
            <w:r>
              <w:t xml:space="preserve"> "Авача")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42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42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участок находится примерно в 71025 м по направлению на север от ориентира жилой дом, расположенного за пределами участка, адрес ориентира: Камчатский край, Елизовский район, п. </w:t>
            </w:r>
            <w:proofErr w:type="gramStart"/>
            <w:r>
              <w:t>Мутной</w:t>
            </w:r>
            <w:proofErr w:type="gramEnd"/>
            <w:r>
              <w:t>,</w:t>
            </w:r>
          </w:p>
          <w:p w:rsidR="007D7D9F" w:rsidRDefault="007D7D9F">
            <w:pPr>
              <w:pStyle w:val="ConsPlusNormal"/>
              <w:jc w:val="center"/>
            </w:pPr>
            <w:r>
              <w:t>ул. Заречная, д. 1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Камчатский край, Елизовский район, в районе в/</w:t>
            </w:r>
            <w:proofErr w:type="gramStart"/>
            <w:r>
              <w:t>ч</w:t>
            </w:r>
            <w:proofErr w:type="gramEnd"/>
            <w:r>
              <w:t xml:space="preserve"> 78650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200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140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9 км автодороги "Садовое кольцо", подъезд к </w:t>
            </w:r>
            <w:proofErr w:type="gramStart"/>
            <w:r>
              <w:t>СТ</w:t>
            </w:r>
            <w:proofErr w:type="gramEnd"/>
            <w:r>
              <w:t xml:space="preserve"> "Огонек" слева, возле СТ "Авача"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111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57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напротив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  <w:r>
              <w:t xml:space="preserve"> "Сигнал"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60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36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возле </w:t>
            </w:r>
            <w:proofErr w:type="spellStart"/>
            <w:r>
              <w:t>снт</w:t>
            </w:r>
            <w:proofErr w:type="spellEnd"/>
            <w:r>
              <w:t xml:space="preserve"> "Строитель"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50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</w:t>
            </w:r>
            <w:r>
              <w:lastRenderedPageBreak/>
              <w:t xml:space="preserve">25(29) км автодороги </w:t>
            </w:r>
            <w:proofErr w:type="spellStart"/>
            <w:r>
              <w:t>Морпорт</w:t>
            </w:r>
            <w:proofErr w:type="spellEnd"/>
            <w:r>
              <w:t>-Аэропорт, за мини-рынком "Дачный"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lastRenderedPageBreak/>
              <w:t xml:space="preserve">150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90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земельный участок, государственная </w:t>
            </w:r>
            <w:r>
              <w:lastRenderedPageBreak/>
              <w:t>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lastRenderedPageBreak/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36 </w:t>
            </w:r>
            <w:r>
              <w:lastRenderedPageBreak/>
              <w:t>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автодорога "Садовое кольцо", км 15+ 175 слева, район </w:t>
            </w:r>
            <w:proofErr w:type="gramStart"/>
            <w:r>
              <w:t>СТ</w:t>
            </w:r>
            <w:proofErr w:type="gramEnd"/>
            <w:r>
              <w:t xml:space="preserve"> "Парус"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200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120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gramStart"/>
            <w:r>
              <w:t>СТ</w:t>
            </w:r>
            <w:proofErr w:type="gramEnd"/>
            <w:r>
              <w:t xml:space="preserve"> "Брусничка"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48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28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участок находится примерно в 1748 м по направлению на северо-восток от ориентира трансформаторная подстанция ТП-469, расположенного за пределами участка, адрес ориентира: Камчатский край, Елизовский район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80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24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участок находится примерно в 12,7 км по направлению на северо-запад от ориентира </w:t>
            </w:r>
            <w:proofErr w:type="spellStart"/>
            <w:r>
              <w:t>птр</w:t>
            </w:r>
            <w:proofErr w:type="spellEnd"/>
            <w:r>
              <w:t xml:space="preserve"> </w:t>
            </w:r>
            <w:proofErr w:type="gramStart"/>
            <w:r>
              <w:t>Лагерная</w:t>
            </w:r>
            <w:proofErr w:type="gramEnd"/>
            <w:r>
              <w:t>, расположенного за пределами участка, адрес ориентира: Камчатский край, Елизовский район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61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27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gramStart"/>
            <w:r>
              <w:t>СТ</w:t>
            </w:r>
            <w:proofErr w:type="gramEnd"/>
            <w:r>
              <w:t xml:space="preserve"> Турист, р. Мутная-1, 25-29 км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67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32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gramStart"/>
            <w:r>
              <w:t>СТ</w:t>
            </w:r>
            <w:proofErr w:type="gramEnd"/>
            <w:r>
              <w:t xml:space="preserve"> Геолог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70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развилка дороги </w:t>
            </w:r>
            <w:proofErr w:type="gramStart"/>
            <w:r>
              <w:t>СТ</w:t>
            </w:r>
            <w:proofErr w:type="gramEnd"/>
            <w:r>
              <w:t xml:space="preserve"> "Березка" </w:t>
            </w:r>
            <w:proofErr w:type="spellStart"/>
            <w:r>
              <w:t>Камчатморгидрострой</w:t>
            </w:r>
            <w:proofErr w:type="spellEnd"/>
            <w:r>
              <w:t xml:space="preserve"> и СТ "Искра" УНР-370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71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22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Камчатский край, Елизовский район, СОТ "Якорь", СОТ "Ветеран"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11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11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земельный участок, государственная собственность на который не </w:t>
            </w:r>
            <w:r>
              <w:lastRenderedPageBreak/>
              <w:t>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lastRenderedPageBreak/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купава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СНТ "Геолог", возле мостового перехода через </w:t>
            </w:r>
            <w:proofErr w:type="spellStart"/>
            <w:r>
              <w:t>руч</w:t>
            </w:r>
            <w:proofErr w:type="spellEnd"/>
            <w:r>
              <w:t>. Железный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120 кв. м</w:t>
            </w:r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29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spellStart"/>
            <w:r>
              <w:t>снт</w:t>
            </w:r>
            <w:proofErr w:type="spellEnd"/>
            <w:r>
              <w:t xml:space="preserve"> "</w:t>
            </w:r>
            <w:proofErr w:type="spellStart"/>
            <w:r>
              <w:t>Узон</w:t>
            </w:r>
            <w:proofErr w:type="spellEnd"/>
            <w:r>
              <w:t xml:space="preserve">", </w:t>
            </w:r>
            <w:proofErr w:type="spellStart"/>
            <w:r>
              <w:t>снт</w:t>
            </w:r>
            <w:proofErr w:type="spellEnd"/>
            <w:r>
              <w:t xml:space="preserve"> "Бриз"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spellStart"/>
            <w:r>
              <w:t>снт</w:t>
            </w:r>
            <w:proofErr w:type="spellEnd"/>
            <w:r>
              <w:t xml:space="preserve"> "Луч"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spellStart"/>
            <w:r>
              <w:t>снт</w:t>
            </w:r>
            <w:proofErr w:type="spellEnd"/>
            <w:r>
              <w:t xml:space="preserve"> "Полет", </w:t>
            </w:r>
            <w:proofErr w:type="spellStart"/>
            <w:r>
              <w:t>снт</w:t>
            </w:r>
            <w:proofErr w:type="spellEnd"/>
            <w:r>
              <w:t xml:space="preserve"> "Крот"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spellStart"/>
            <w:r>
              <w:t>снт</w:t>
            </w:r>
            <w:proofErr w:type="spellEnd"/>
            <w:r>
              <w:t xml:space="preserve"> "Каскад"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spellStart"/>
            <w:r>
              <w:t>снт</w:t>
            </w:r>
            <w:proofErr w:type="spellEnd"/>
            <w:r>
              <w:t xml:space="preserve"> "Портовик"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spellStart"/>
            <w:r>
              <w:t>снт</w:t>
            </w:r>
            <w:proofErr w:type="spellEnd"/>
            <w:r>
              <w:t xml:space="preserve"> "Строитель"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spellStart"/>
            <w:r>
              <w:t>снт</w:t>
            </w:r>
            <w:proofErr w:type="spellEnd"/>
            <w:r>
              <w:t xml:space="preserve"> "Меридиан"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spellStart"/>
            <w:r>
              <w:t>снт</w:t>
            </w:r>
            <w:proofErr w:type="spellEnd"/>
            <w:r>
              <w:t xml:space="preserve"> "</w:t>
            </w:r>
            <w:proofErr w:type="spellStart"/>
            <w:r>
              <w:t>Рябинушка</w:t>
            </w:r>
            <w:proofErr w:type="spellEnd"/>
            <w:r>
              <w:t>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spellStart"/>
            <w:r>
              <w:t>снт</w:t>
            </w:r>
            <w:proofErr w:type="spellEnd"/>
            <w:r>
              <w:t xml:space="preserve"> "Автомобилист"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земельный участок, государственная собственность на который не </w:t>
            </w:r>
            <w:r>
              <w:lastRenderedPageBreak/>
              <w:t>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lastRenderedPageBreak/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lastRenderedPageBreak/>
              <w:t>31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spellStart"/>
            <w:r>
              <w:t>снт</w:t>
            </w:r>
            <w:proofErr w:type="spellEnd"/>
            <w:r>
              <w:t xml:space="preserve"> "Мотор"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spellStart"/>
            <w:r>
              <w:t>снт</w:t>
            </w:r>
            <w:proofErr w:type="spellEnd"/>
            <w:r>
              <w:t xml:space="preserve"> "Шивелуч"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spellStart"/>
            <w:r>
              <w:t>снт</w:t>
            </w:r>
            <w:proofErr w:type="spellEnd"/>
            <w:r>
              <w:t xml:space="preserve"> "Гавань"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spellStart"/>
            <w:r>
              <w:t>снт</w:t>
            </w:r>
            <w:proofErr w:type="spellEnd"/>
            <w:r>
              <w:t xml:space="preserve"> "Энтузиаст"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spellStart"/>
            <w:r>
              <w:t>снт</w:t>
            </w:r>
            <w:proofErr w:type="spellEnd"/>
            <w:r>
              <w:t xml:space="preserve"> "Рябинка"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spellStart"/>
            <w:r>
              <w:t>снт</w:t>
            </w:r>
            <w:proofErr w:type="spellEnd"/>
            <w:r>
              <w:t xml:space="preserve"> "Мечта"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в районе </w:t>
            </w:r>
            <w:proofErr w:type="spellStart"/>
            <w:r>
              <w:t>снт</w:t>
            </w:r>
            <w:proofErr w:type="spellEnd"/>
            <w:r>
              <w:t xml:space="preserve"> "</w:t>
            </w:r>
            <w:proofErr w:type="spellStart"/>
            <w:r>
              <w:t>Витус</w:t>
            </w:r>
            <w:proofErr w:type="spellEnd"/>
            <w:r>
              <w:t>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Камчатский край, Елизовский район, в районе СНТ "Охотник"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</w:t>
            </w:r>
            <w:proofErr w:type="spellStart"/>
            <w:r>
              <w:t>район</w:t>
            </w:r>
            <w:proofErr w:type="gramStart"/>
            <w:r>
              <w:t>,а</w:t>
            </w:r>
            <w:proofErr w:type="gramEnd"/>
            <w:r>
              <w:t>втодорога</w:t>
            </w:r>
            <w:proofErr w:type="spellEnd"/>
            <w:r>
              <w:t xml:space="preserve"> "Садовое кольцо", в районе СНТ "Сигнал" Отдела охраны по </w:t>
            </w:r>
            <w:proofErr w:type="spellStart"/>
            <w:r>
              <w:t>Елизовскому</w:t>
            </w:r>
            <w:proofErr w:type="spellEnd"/>
            <w:r>
              <w:t xml:space="preserve"> району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30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земельный участок, государственная 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до 36 месяцев</w:t>
            </w:r>
          </w:p>
        </w:tc>
      </w:tr>
      <w:tr w:rsidR="007D7D9F" w:rsidTr="007D7D9F">
        <w:tc>
          <w:tcPr>
            <w:tcW w:w="737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57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Камчатский край, Елизовский район, </w:t>
            </w:r>
            <w:r>
              <w:lastRenderedPageBreak/>
              <w:t xml:space="preserve">автодорога "Садовое кольцо", в районе </w:t>
            </w:r>
            <w:proofErr w:type="gramStart"/>
            <w:r>
              <w:t>СТ</w:t>
            </w:r>
            <w:proofErr w:type="gramEnd"/>
            <w:r>
              <w:t xml:space="preserve"> "Березка"</w:t>
            </w:r>
          </w:p>
        </w:tc>
        <w:tc>
          <w:tcPr>
            <w:tcW w:w="1531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lastRenderedPageBreak/>
              <w:t xml:space="preserve">110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6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75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3686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земельный участок, государственная </w:t>
            </w:r>
            <w:r>
              <w:lastRenderedPageBreak/>
              <w:t>собственность на который не разграничена</w:t>
            </w:r>
          </w:p>
        </w:tc>
        <w:tc>
          <w:tcPr>
            <w:tcW w:w="1850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lastRenderedPageBreak/>
              <w:t>универсальный</w:t>
            </w:r>
          </w:p>
        </w:tc>
        <w:tc>
          <w:tcPr>
            <w:tcW w:w="141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>павильон</w:t>
            </w:r>
          </w:p>
        </w:tc>
        <w:tc>
          <w:tcPr>
            <w:tcW w:w="1268" w:type="dxa"/>
            <w:vAlign w:val="center"/>
          </w:tcPr>
          <w:p w:rsidR="007D7D9F" w:rsidRDefault="007D7D9F">
            <w:pPr>
              <w:pStyle w:val="ConsPlusNormal"/>
              <w:jc w:val="center"/>
            </w:pPr>
            <w:r>
              <w:t xml:space="preserve">до 36 </w:t>
            </w:r>
            <w:r>
              <w:lastRenderedPageBreak/>
              <w:t>месяцев</w:t>
            </w:r>
          </w:p>
        </w:tc>
      </w:tr>
    </w:tbl>
    <w:p w:rsidR="007D7D9F" w:rsidRDefault="007D7D9F">
      <w:pPr>
        <w:pStyle w:val="ConsPlusNormal"/>
        <w:ind w:firstLine="540"/>
        <w:jc w:val="both"/>
      </w:pPr>
    </w:p>
    <w:p w:rsidR="007D7D9F" w:rsidRDefault="007D7D9F">
      <w:pPr>
        <w:pStyle w:val="ConsPlusNormal"/>
        <w:ind w:firstLine="540"/>
        <w:jc w:val="both"/>
      </w:pPr>
    </w:p>
    <w:p w:rsidR="007D7D9F" w:rsidRDefault="007D7D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23EFF" w:rsidRDefault="00523EFF"/>
    <w:sectPr w:rsidR="00523EFF" w:rsidSect="001F176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D9F"/>
    <w:rsid w:val="000009FA"/>
    <w:rsid w:val="00000DEB"/>
    <w:rsid w:val="00001169"/>
    <w:rsid w:val="00002242"/>
    <w:rsid w:val="0000277C"/>
    <w:rsid w:val="0000468A"/>
    <w:rsid w:val="00005B7C"/>
    <w:rsid w:val="00006929"/>
    <w:rsid w:val="00006C0B"/>
    <w:rsid w:val="00007D54"/>
    <w:rsid w:val="00007F62"/>
    <w:rsid w:val="000113D6"/>
    <w:rsid w:val="00012187"/>
    <w:rsid w:val="00012206"/>
    <w:rsid w:val="00013D7C"/>
    <w:rsid w:val="00015236"/>
    <w:rsid w:val="000152F6"/>
    <w:rsid w:val="00015FF7"/>
    <w:rsid w:val="00016DC8"/>
    <w:rsid w:val="00020D2D"/>
    <w:rsid w:val="00020DA5"/>
    <w:rsid w:val="00026CB9"/>
    <w:rsid w:val="00026D34"/>
    <w:rsid w:val="000276BB"/>
    <w:rsid w:val="00031627"/>
    <w:rsid w:val="0003363D"/>
    <w:rsid w:val="00033A81"/>
    <w:rsid w:val="00034ABC"/>
    <w:rsid w:val="00034BDF"/>
    <w:rsid w:val="00036E7B"/>
    <w:rsid w:val="0003775C"/>
    <w:rsid w:val="0003781A"/>
    <w:rsid w:val="00040DA3"/>
    <w:rsid w:val="0004101C"/>
    <w:rsid w:val="00041CEA"/>
    <w:rsid w:val="00042B75"/>
    <w:rsid w:val="0004479B"/>
    <w:rsid w:val="00045D41"/>
    <w:rsid w:val="0004611F"/>
    <w:rsid w:val="00047B64"/>
    <w:rsid w:val="0005176C"/>
    <w:rsid w:val="0005286E"/>
    <w:rsid w:val="0005505A"/>
    <w:rsid w:val="0005698E"/>
    <w:rsid w:val="00056C81"/>
    <w:rsid w:val="00057000"/>
    <w:rsid w:val="00057122"/>
    <w:rsid w:val="0005754D"/>
    <w:rsid w:val="00061DD2"/>
    <w:rsid w:val="00062619"/>
    <w:rsid w:val="00062B0E"/>
    <w:rsid w:val="00063545"/>
    <w:rsid w:val="00063D1D"/>
    <w:rsid w:val="00063DA9"/>
    <w:rsid w:val="000646FE"/>
    <w:rsid w:val="000671EF"/>
    <w:rsid w:val="00067219"/>
    <w:rsid w:val="00067ADE"/>
    <w:rsid w:val="00072662"/>
    <w:rsid w:val="00073EB1"/>
    <w:rsid w:val="00076BFB"/>
    <w:rsid w:val="00076E07"/>
    <w:rsid w:val="00077C55"/>
    <w:rsid w:val="00080F61"/>
    <w:rsid w:val="0008121E"/>
    <w:rsid w:val="00082CA3"/>
    <w:rsid w:val="000833A3"/>
    <w:rsid w:val="00083E5F"/>
    <w:rsid w:val="000872E5"/>
    <w:rsid w:val="00087AB8"/>
    <w:rsid w:val="00090C00"/>
    <w:rsid w:val="000918B5"/>
    <w:rsid w:val="00092D02"/>
    <w:rsid w:val="000952EC"/>
    <w:rsid w:val="00095457"/>
    <w:rsid w:val="00095857"/>
    <w:rsid w:val="00095CD6"/>
    <w:rsid w:val="000974AE"/>
    <w:rsid w:val="000A06B8"/>
    <w:rsid w:val="000A1EDA"/>
    <w:rsid w:val="000A3176"/>
    <w:rsid w:val="000A33DB"/>
    <w:rsid w:val="000A398F"/>
    <w:rsid w:val="000A5996"/>
    <w:rsid w:val="000A7C67"/>
    <w:rsid w:val="000B3318"/>
    <w:rsid w:val="000B33A5"/>
    <w:rsid w:val="000B4E29"/>
    <w:rsid w:val="000B5131"/>
    <w:rsid w:val="000B5B10"/>
    <w:rsid w:val="000B5C66"/>
    <w:rsid w:val="000B5DEA"/>
    <w:rsid w:val="000B5F84"/>
    <w:rsid w:val="000B6094"/>
    <w:rsid w:val="000B63DC"/>
    <w:rsid w:val="000B6919"/>
    <w:rsid w:val="000B6AA6"/>
    <w:rsid w:val="000B70FD"/>
    <w:rsid w:val="000C25A9"/>
    <w:rsid w:val="000C2C3F"/>
    <w:rsid w:val="000C2D2D"/>
    <w:rsid w:val="000C456B"/>
    <w:rsid w:val="000C5105"/>
    <w:rsid w:val="000C5F9C"/>
    <w:rsid w:val="000C6068"/>
    <w:rsid w:val="000C68B3"/>
    <w:rsid w:val="000D11FB"/>
    <w:rsid w:val="000D14B3"/>
    <w:rsid w:val="000D185A"/>
    <w:rsid w:val="000D3642"/>
    <w:rsid w:val="000D417F"/>
    <w:rsid w:val="000D45D6"/>
    <w:rsid w:val="000D67B6"/>
    <w:rsid w:val="000E1812"/>
    <w:rsid w:val="000E2297"/>
    <w:rsid w:val="000E296F"/>
    <w:rsid w:val="000E2D82"/>
    <w:rsid w:val="000E382D"/>
    <w:rsid w:val="000E4FB2"/>
    <w:rsid w:val="000E54CF"/>
    <w:rsid w:val="000E55D0"/>
    <w:rsid w:val="000E5AC6"/>
    <w:rsid w:val="000E697B"/>
    <w:rsid w:val="000E6A0F"/>
    <w:rsid w:val="000E6EC0"/>
    <w:rsid w:val="000E70CF"/>
    <w:rsid w:val="000F0419"/>
    <w:rsid w:val="000F2882"/>
    <w:rsid w:val="000F3783"/>
    <w:rsid w:val="000F514B"/>
    <w:rsid w:val="000F5EB9"/>
    <w:rsid w:val="000F672A"/>
    <w:rsid w:val="000F7110"/>
    <w:rsid w:val="001007A4"/>
    <w:rsid w:val="00101FDD"/>
    <w:rsid w:val="00105D89"/>
    <w:rsid w:val="001064A1"/>
    <w:rsid w:val="0010759D"/>
    <w:rsid w:val="00110D86"/>
    <w:rsid w:val="00111E6C"/>
    <w:rsid w:val="001134CC"/>
    <w:rsid w:val="00113BDF"/>
    <w:rsid w:val="00113FAF"/>
    <w:rsid w:val="00114942"/>
    <w:rsid w:val="00114EB9"/>
    <w:rsid w:val="001153E8"/>
    <w:rsid w:val="00115675"/>
    <w:rsid w:val="00115929"/>
    <w:rsid w:val="00116DEE"/>
    <w:rsid w:val="00117046"/>
    <w:rsid w:val="001179A5"/>
    <w:rsid w:val="00120324"/>
    <w:rsid w:val="00120B29"/>
    <w:rsid w:val="001211B6"/>
    <w:rsid w:val="00122E28"/>
    <w:rsid w:val="00122FBC"/>
    <w:rsid w:val="00125242"/>
    <w:rsid w:val="001271C7"/>
    <w:rsid w:val="001274B5"/>
    <w:rsid w:val="00127D35"/>
    <w:rsid w:val="0013303E"/>
    <w:rsid w:val="001339E4"/>
    <w:rsid w:val="00133CF8"/>
    <w:rsid w:val="0013466B"/>
    <w:rsid w:val="00134D8C"/>
    <w:rsid w:val="0013667C"/>
    <w:rsid w:val="00137ACD"/>
    <w:rsid w:val="00142131"/>
    <w:rsid w:val="0014483B"/>
    <w:rsid w:val="001456A7"/>
    <w:rsid w:val="00146062"/>
    <w:rsid w:val="0014651B"/>
    <w:rsid w:val="00147358"/>
    <w:rsid w:val="00147481"/>
    <w:rsid w:val="00153566"/>
    <w:rsid w:val="0015492E"/>
    <w:rsid w:val="00154ADC"/>
    <w:rsid w:val="00154C1B"/>
    <w:rsid w:val="00154EB3"/>
    <w:rsid w:val="00156FE2"/>
    <w:rsid w:val="00157479"/>
    <w:rsid w:val="00157A3C"/>
    <w:rsid w:val="00160637"/>
    <w:rsid w:val="001620D8"/>
    <w:rsid w:val="00162566"/>
    <w:rsid w:val="001657DE"/>
    <w:rsid w:val="00166701"/>
    <w:rsid w:val="00170F2D"/>
    <w:rsid w:val="00172F1B"/>
    <w:rsid w:val="00173CE7"/>
    <w:rsid w:val="001742B0"/>
    <w:rsid w:val="001753B9"/>
    <w:rsid w:val="00175603"/>
    <w:rsid w:val="00176231"/>
    <w:rsid w:val="0017766E"/>
    <w:rsid w:val="00180766"/>
    <w:rsid w:val="00181A59"/>
    <w:rsid w:val="00183A03"/>
    <w:rsid w:val="00183D2E"/>
    <w:rsid w:val="001849E8"/>
    <w:rsid w:val="00185298"/>
    <w:rsid w:val="00185617"/>
    <w:rsid w:val="00185CC3"/>
    <w:rsid w:val="0018646B"/>
    <w:rsid w:val="00190461"/>
    <w:rsid w:val="00190E2A"/>
    <w:rsid w:val="00192FBB"/>
    <w:rsid w:val="00193585"/>
    <w:rsid w:val="001941CE"/>
    <w:rsid w:val="001950D0"/>
    <w:rsid w:val="00196448"/>
    <w:rsid w:val="00196917"/>
    <w:rsid w:val="00196F42"/>
    <w:rsid w:val="00197A2C"/>
    <w:rsid w:val="001A1A41"/>
    <w:rsid w:val="001A1FD2"/>
    <w:rsid w:val="001A3495"/>
    <w:rsid w:val="001A5435"/>
    <w:rsid w:val="001A59EF"/>
    <w:rsid w:val="001A63C5"/>
    <w:rsid w:val="001B03BE"/>
    <w:rsid w:val="001B0C76"/>
    <w:rsid w:val="001B1A7C"/>
    <w:rsid w:val="001B2EB6"/>
    <w:rsid w:val="001B2F56"/>
    <w:rsid w:val="001B339F"/>
    <w:rsid w:val="001B4354"/>
    <w:rsid w:val="001B5BFB"/>
    <w:rsid w:val="001B5BFF"/>
    <w:rsid w:val="001C26D9"/>
    <w:rsid w:val="001C362B"/>
    <w:rsid w:val="001C45D3"/>
    <w:rsid w:val="001C552C"/>
    <w:rsid w:val="001C60F5"/>
    <w:rsid w:val="001C7238"/>
    <w:rsid w:val="001D1C36"/>
    <w:rsid w:val="001D2293"/>
    <w:rsid w:val="001D3176"/>
    <w:rsid w:val="001D38CE"/>
    <w:rsid w:val="001D3D1F"/>
    <w:rsid w:val="001D4C5A"/>
    <w:rsid w:val="001D692F"/>
    <w:rsid w:val="001E0DF0"/>
    <w:rsid w:val="001E1AC9"/>
    <w:rsid w:val="001E2812"/>
    <w:rsid w:val="001E2DC6"/>
    <w:rsid w:val="001E5AD0"/>
    <w:rsid w:val="001F2B16"/>
    <w:rsid w:val="001F6378"/>
    <w:rsid w:val="00200BCA"/>
    <w:rsid w:val="002056B2"/>
    <w:rsid w:val="00207B6B"/>
    <w:rsid w:val="0021116E"/>
    <w:rsid w:val="00211A98"/>
    <w:rsid w:val="00211C0E"/>
    <w:rsid w:val="00213ABA"/>
    <w:rsid w:val="00215F71"/>
    <w:rsid w:val="00216224"/>
    <w:rsid w:val="00222604"/>
    <w:rsid w:val="002245A5"/>
    <w:rsid w:val="002250D7"/>
    <w:rsid w:val="002251CD"/>
    <w:rsid w:val="002252D4"/>
    <w:rsid w:val="00226623"/>
    <w:rsid w:val="00226D29"/>
    <w:rsid w:val="002274F0"/>
    <w:rsid w:val="00227913"/>
    <w:rsid w:val="00227AE2"/>
    <w:rsid w:val="00227DB9"/>
    <w:rsid w:val="002318B7"/>
    <w:rsid w:val="00231C46"/>
    <w:rsid w:val="0023245E"/>
    <w:rsid w:val="00233AE1"/>
    <w:rsid w:val="00234908"/>
    <w:rsid w:val="00234913"/>
    <w:rsid w:val="00235B05"/>
    <w:rsid w:val="00235D85"/>
    <w:rsid w:val="00236EB3"/>
    <w:rsid w:val="0024050C"/>
    <w:rsid w:val="00240726"/>
    <w:rsid w:val="00241785"/>
    <w:rsid w:val="00241FD3"/>
    <w:rsid w:val="002426BE"/>
    <w:rsid w:val="002443C1"/>
    <w:rsid w:val="0024614F"/>
    <w:rsid w:val="002464C0"/>
    <w:rsid w:val="00247E0D"/>
    <w:rsid w:val="00250C0A"/>
    <w:rsid w:val="002510D6"/>
    <w:rsid w:val="00251B8A"/>
    <w:rsid w:val="002520B6"/>
    <w:rsid w:val="00253466"/>
    <w:rsid w:val="002540D4"/>
    <w:rsid w:val="002563AE"/>
    <w:rsid w:val="00256F98"/>
    <w:rsid w:val="002570C5"/>
    <w:rsid w:val="00257D81"/>
    <w:rsid w:val="0026085D"/>
    <w:rsid w:val="00260917"/>
    <w:rsid w:val="00263B52"/>
    <w:rsid w:val="00264538"/>
    <w:rsid w:val="00265D03"/>
    <w:rsid w:val="002664C6"/>
    <w:rsid w:val="002668AD"/>
    <w:rsid w:val="00267ABB"/>
    <w:rsid w:val="002702EC"/>
    <w:rsid w:val="00271457"/>
    <w:rsid w:val="0027274A"/>
    <w:rsid w:val="002743B3"/>
    <w:rsid w:val="002747B6"/>
    <w:rsid w:val="00275577"/>
    <w:rsid w:val="00276A75"/>
    <w:rsid w:val="002805F9"/>
    <w:rsid w:val="00281F98"/>
    <w:rsid w:val="00282208"/>
    <w:rsid w:val="00282B85"/>
    <w:rsid w:val="002830AB"/>
    <w:rsid w:val="00284639"/>
    <w:rsid w:val="0028631A"/>
    <w:rsid w:val="0028652C"/>
    <w:rsid w:val="00291141"/>
    <w:rsid w:val="00292B17"/>
    <w:rsid w:val="002939AA"/>
    <w:rsid w:val="00294011"/>
    <w:rsid w:val="00294CAF"/>
    <w:rsid w:val="00296F56"/>
    <w:rsid w:val="002971B8"/>
    <w:rsid w:val="002A1939"/>
    <w:rsid w:val="002A2216"/>
    <w:rsid w:val="002A2812"/>
    <w:rsid w:val="002A2D59"/>
    <w:rsid w:val="002A3A26"/>
    <w:rsid w:val="002A5263"/>
    <w:rsid w:val="002A5365"/>
    <w:rsid w:val="002A78A6"/>
    <w:rsid w:val="002A7C5E"/>
    <w:rsid w:val="002B0A39"/>
    <w:rsid w:val="002B13CA"/>
    <w:rsid w:val="002B2D82"/>
    <w:rsid w:val="002B4C0A"/>
    <w:rsid w:val="002B5E10"/>
    <w:rsid w:val="002B707B"/>
    <w:rsid w:val="002C343E"/>
    <w:rsid w:val="002C55FF"/>
    <w:rsid w:val="002C61F6"/>
    <w:rsid w:val="002C6E5E"/>
    <w:rsid w:val="002C79BD"/>
    <w:rsid w:val="002D0624"/>
    <w:rsid w:val="002D1226"/>
    <w:rsid w:val="002D13AC"/>
    <w:rsid w:val="002D269D"/>
    <w:rsid w:val="002D4A0F"/>
    <w:rsid w:val="002D4F08"/>
    <w:rsid w:val="002D59EA"/>
    <w:rsid w:val="002E0134"/>
    <w:rsid w:val="002E075A"/>
    <w:rsid w:val="002E1BB1"/>
    <w:rsid w:val="002E1E45"/>
    <w:rsid w:val="002E2863"/>
    <w:rsid w:val="002E40BC"/>
    <w:rsid w:val="002E6362"/>
    <w:rsid w:val="002F0D22"/>
    <w:rsid w:val="002F4944"/>
    <w:rsid w:val="002F53D5"/>
    <w:rsid w:val="002F572C"/>
    <w:rsid w:val="002F5F8C"/>
    <w:rsid w:val="002F6A04"/>
    <w:rsid w:val="002F7631"/>
    <w:rsid w:val="0030084B"/>
    <w:rsid w:val="00301D52"/>
    <w:rsid w:val="003055C8"/>
    <w:rsid w:val="00310180"/>
    <w:rsid w:val="00311A81"/>
    <w:rsid w:val="0031271E"/>
    <w:rsid w:val="00313395"/>
    <w:rsid w:val="00313A3B"/>
    <w:rsid w:val="00315286"/>
    <w:rsid w:val="00315461"/>
    <w:rsid w:val="00315836"/>
    <w:rsid w:val="0031589A"/>
    <w:rsid w:val="00315EAF"/>
    <w:rsid w:val="003174E0"/>
    <w:rsid w:val="00321995"/>
    <w:rsid w:val="00321AB7"/>
    <w:rsid w:val="00323E44"/>
    <w:rsid w:val="00324015"/>
    <w:rsid w:val="00324A37"/>
    <w:rsid w:val="0032575E"/>
    <w:rsid w:val="00326301"/>
    <w:rsid w:val="00326519"/>
    <w:rsid w:val="003266FD"/>
    <w:rsid w:val="00326C39"/>
    <w:rsid w:val="003277FC"/>
    <w:rsid w:val="00327D0F"/>
    <w:rsid w:val="00327E28"/>
    <w:rsid w:val="003316C1"/>
    <w:rsid w:val="0033237E"/>
    <w:rsid w:val="0033241E"/>
    <w:rsid w:val="003327F3"/>
    <w:rsid w:val="00332C07"/>
    <w:rsid w:val="00333FE7"/>
    <w:rsid w:val="00334F16"/>
    <w:rsid w:val="00335BFB"/>
    <w:rsid w:val="0034118C"/>
    <w:rsid w:val="00343F2B"/>
    <w:rsid w:val="00345295"/>
    <w:rsid w:val="003478AB"/>
    <w:rsid w:val="00347F5F"/>
    <w:rsid w:val="00351D3C"/>
    <w:rsid w:val="00352F57"/>
    <w:rsid w:val="00353671"/>
    <w:rsid w:val="00353918"/>
    <w:rsid w:val="00353AC1"/>
    <w:rsid w:val="00353E4B"/>
    <w:rsid w:val="00355412"/>
    <w:rsid w:val="003559BD"/>
    <w:rsid w:val="003568EE"/>
    <w:rsid w:val="00357078"/>
    <w:rsid w:val="0035753B"/>
    <w:rsid w:val="003603A5"/>
    <w:rsid w:val="00361215"/>
    <w:rsid w:val="00361759"/>
    <w:rsid w:val="00361910"/>
    <w:rsid w:val="003633E9"/>
    <w:rsid w:val="0036399F"/>
    <w:rsid w:val="0036423C"/>
    <w:rsid w:val="003648A5"/>
    <w:rsid w:val="00364CD6"/>
    <w:rsid w:val="00364D7C"/>
    <w:rsid w:val="003657F6"/>
    <w:rsid w:val="003666BC"/>
    <w:rsid w:val="00366830"/>
    <w:rsid w:val="0036708A"/>
    <w:rsid w:val="00367FD1"/>
    <w:rsid w:val="003722EA"/>
    <w:rsid w:val="00373395"/>
    <w:rsid w:val="00373A18"/>
    <w:rsid w:val="00373C46"/>
    <w:rsid w:val="00374052"/>
    <w:rsid w:val="003746C9"/>
    <w:rsid w:val="00377012"/>
    <w:rsid w:val="00377AD2"/>
    <w:rsid w:val="00383F06"/>
    <w:rsid w:val="00386ABF"/>
    <w:rsid w:val="00387F25"/>
    <w:rsid w:val="00391669"/>
    <w:rsid w:val="00392C5B"/>
    <w:rsid w:val="00393387"/>
    <w:rsid w:val="00394125"/>
    <w:rsid w:val="00397122"/>
    <w:rsid w:val="003A0A38"/>
    <w:rsid w:val="003A0D05"/>
    <w:rsid w:val="003A34BF"/>
    <w:rsid w:val="003A3842"/>
    <w:rsid w:val="003A3E54"/>
    <w:rsid w:val="003A3F19"/>
    <w:rsid w:val="003A455C"/>
    <w:rsid w:val="003A5330"/>
    <w:rsid w:val="003A5BB6"/>
    <w:rsid w:val="003A6406"/>
    <w:rsid w:val="003B01F9"/>
    <w:rsid w:val="003B0339"/>
    <w:rsid w:val="003B0799"/>
    <w:rsid w:val="003B1110"/>
    <w:rsid w:val="003B1A05"/>
    <w:rsid w:val="003B3279"/>
    <w:rsid w:val="003C1753"/>
    <w:rsid w:val="003C2AF1"/>
    <w:rsid w:val="003C319C"/>
    <w:rsid w:val="003C4B28"/>
    <w:rsid w:val="003C4ED4"/>
    <w:rsid w:val="003C513E"/>
    <w:rsid w:val="003C5FA4"/>
    <w:rsid w:val="003C7FBD"/>
    <w:rsid w:val="003D25A1"/>
    <w:rsid w:val="003D2720"/>
    <w:rsid w:val="003D31FB"/>
    <w:rsid w:val="003D3BAD"/>
    <w:rsid w:val="003D5F61"/>
    <w:rsid w:val="003E19C8"/>
    <w:rsid w:val="003E1D0B"/>
    <w:rsid w:val="003E2F7C"/>
    <w:rsid w:val="003E30BD"/>
    <w:rsid w:val="003E3598"/>
    <w:rsid w:val="003E5B3B"/>
    <w:rsid w:val="003E5C71"/>
    <w:rsid w:val="003E5FFF"/>
    <w:rsid w:val="003E648E"/>
    <w:rsid w:val="003E74FE"/>
    <w:rsid w:val="003F00EF"/>
    <w:rsid w:val="003F1AB0"/>
    <w:rsid w:val="003F3521"/>
    <w:rsid w:val="003F3C5C"/>
    <w:rsid w:val="003F4492"/>
    <w:rsid w:val="003F4D83"/>
    <w:rsid w:val="003F62C7"/>
    <w:rsid w:val="003F649B"/>
    <w:rsid w:val="003F77F4"/>
    <w:rsid w:val="003F7D33"/>
    <w:rsid w:val="003F7FAF"/>
    <w:rsid w:val="004003E6"/>
    <w:rsid w:val="0040069F"/>
    <w:rsid w:val="00400B95"/>
    <w:rsid w:val="0040167F"/>
    <w:rsid w:val="00402168"/>
    <w:rsid w:val="00402880"/>
    <w:rsid w:val="00404681"/>
    <w:rsid w:val="00406197"/>
    <w:rsid w:val="004110E0"/>
    <w:rsid w:val="00411AE4"/>
    <w:rsid w:val="00413139"/>
    <w:rsid w:val="00414615"/>
    <w:rsid w:val="00414B7A"/>
    <w:rsid w:val="00416D8B"/>
    <w:rsid w:val="004170C5"/>
    <w:rsid w:val="00417D0A"/>
    <w:rsid w:val="00417E5A"/>
    <w:rsid w:val="004201A9"/>
    <w:rsid w:val="00420589"/>
    <w:rsid w:val="004213B8"/>
    <w:rsid w:val="00421ACA"/>
    <w:rsid w:val="00421AD9"/>
    <w:rsid w:val="00423506"/>
    <w:rsid w:val="0042502B"/>
    <w:rsid w:val="0042504B"/>
    <w:rsid w:val="00425D8E"/>
    <w:rsid w:val="00425EB2"/>
    <w:rsid w:val="00427FC2"/>
    <w:rsid w:val="004309D6"/>
    <w:rsid w:val="0043239F"/>
    <w:rsid w:val="00433D34"/>
    <w:rsid w:val="0043417F"/>
    <w:rsid w:val="004350B8"/>
    <w:rsid w:val="004376FE"/>
    <w:rsid w:val="00437AAF"/>
    <w:rsid w:val="00437B99"/>
    <w:rsid w:val="0044023C"/>
    <w:rsid w:val="0044074A"/>
    <w:rsid w:val="00440C6B"/>
    <w:rsid w:val="00440F28"/>
    <w:rsid w:val="004419DD"/>
    <w:rsid w:val="004429EB"/>
    <w:rsid w:val="004461B2"/>
    <w:rsid w:val="00446704"/>
    <w:rsid w:val="0044797C"/>
    <w:rsid w:val="00451A8F"/>
    <w:rsid w:val="00452A0B"/>
    <w:rsid w:val="0045386E"/>
    <w:rsid w:val="00455959"/>
    <w:rsid w:val="0045629F"/>
    <w:rsid w:val="004618DA"/>
    <w:rsid w:val="0046334C"/>
    <w:rsid w:val="004637BA"/>
    <w:rsid w:val="004651DF"/>
    <w:rsid w:val="00465319"/>
    <w:rsid w:val="00465471"/>
    <w:rsid w:val="00467A21"/>
    <w:rsid w:val="00471AC9"/>
    <w:rsid w:val="00471FA9"/>
    <w:rsid w:val="00472415"/>
    <w:rsid w:val="00472762"/>
    <w:rsid w:val="00473DF6"/>
    <w:rsid w:val="00474C98"/>
    <w:rsid w:val="00474D9F"/>
    <w:rsid w:val="004756FE"/>
    <w:rsid w:val="00475E2D"/>
    <w:rsid w:val="004767EC"/>
    <w:rsid w:val="004772BE"/>
    <w:rsid w:val="00477D57"/>
    <w:rsid w:val="00480259"/>
    <w:rsid w:val="00480F68"/>
    <w:rsid w:val="00481C4A"/>
    <w:rsid w:val="0048244E"/>
    <w:rsid w:val="00482C2B"/>
    <w:rsid w:val="00483077"/>
    <w:rsid w:val="00483CC0"/>
    <w:rsid w:val="00486FD5"/>
    <w:rsid w:val="00492342"/>
    <w:rsid w:val="00493006"/>
    <w:rsid w:val="004930C0"/>
    <w:rsid w:val="0049319F"/>
    <w:rsid w:val="00493DD8"/>
    <w:rsid w:val="0049468A"/>
    <w:rsid w:val="0049624B"/>
    <w:rsid w:val="004964C4"/>
    <w:rsid w:val="004973AF"/>
    <w:rsid w:val="00497437"/>
    <w:rsid w:val="00497BC5"/>
    <w:rsid w:val="004A07E9"/>
    <w:rsid w:val="004A1024"/>
    <w:rsid w:val="004A14E7"/>
    <w:rsid w:val="004A2095"/>
    <w:rsid w:val="004A3406"/>
    <w:rsid w:val="004A35A9"/>
    <w:rsid w:val="004A55E0"/>
    <w:rsid w:val="004A59E7"/>
    <w:rsid w:val="004A77D9"/>
    <w:rsid w:val="004B0ACD"/>
    <w:rsid w:val="004B15B8"/>
    <w:rsid w:val="004B2074"/>
    <w:rsid w:val="004B2CD6"/>
    <w:rsid w:val="004B643C"/>
    <w:rsid w:val="004B7532"/>
    <w:rsid w:val="004B7B49"/>
    <w:rsid w:val="004C0019"/>
    <w:rsid w:val="004C1CB5"/>
    <w:rsid w:val="004C2570"/>
    <w:rsid w:val="004C58A3"/>
    <w:rsid w:val="004C6746"/>
    <w:rsid w:val="004C73F3"/>
    <w:rsid w:val="004D0135"/>
    <w:rsid w:val="004D1BDB"/>
    <w:rsid w:val="004D1EF1"/>
    <w:rsid w:val="004D2269"/>
    <w:rsid w:val="004D2615"/>
    <w:rsid w:val="004D33F0"/>
    <w:rsid w:val="004D3822"/>
    <w:rsid w:val="004D4A68"/>
    <w:rsid w:val="004D52E2"/>
    <w:rsid w:val="004D5A96"/>
    <w:rsid w:val="004D5E53"/>
    <w:rsid w:val="004D64A6"/>
    <w:rsid w:val="004D6882"/>
    <w:rsid w:val="004D68FA"/>
    <w:rsid w:val="004D751E"/>
    <w:rsid w:val="004E06C4"/>
    <w:rsid w:val="004E16B0"/>
    <w:rsid w:val="004E17D9"/>
    <w:rsid w:val="004E247D"/>
    <w:rsid w:val="004E26FB"/>
    <w:rsid w:val="004E28CB"/>
    <w:rsid w:val="004E2FF7"/>
    <w:rsid w:val="004E3377"/>
    <w:rsid w:val="004E3CE5"/>
    <w:rsid w:val="004E4337"/>
    <w:rsid w:val="004E49EB"/>
    <w:rsid w:val="004E5BEB"/>
    <w:rsid w:val="004E5D25"/>
    <w:rsid w:val="004E7582"/>
    <w:rsid w:val="004E7902"/>
    <w:rsid w:val="004F0F4C"/>
    <w:rsid w:val="004F2F63"/>
    <w:rsid w:val="004F323B"/>
    <w:rsid w:val="004F4873"/>
    <w:rsid w:val="004F4DEA"/>
    <w:rsid w:val="004F5152"/>
    <w:rsid w:val="004F5F11"/>
    <w:rsid w:val="004F6EE3"/>
    <w:rsid w:val="004F70E2"/>
    <w:rsid w:val="004F7D58"/>
    <w:rsid w:val="00500961"/>
    <w:rsid w:val="00500DD7"/>
    <w:rsid w:val="00500F5A"/>
    <w:rsid w:val="00500FD7"/>
    <w:rsid w:val="00502B46"/>
    <w:rsid w:val="00503C2D"/>
    <w:rsid w:val="0050477D"/>
    <w:rsid w:val="005061E8"/>
    <w:rsid w:val="00506A76"/>
    <w:rsid w:val="00510029"/>
    <w:rsid w:val="00510474"/>
    <w:rsid w:val="00514BB6"/>
    <w:rsid w:val="005159A3"/>
    <w:rsid w:val="00516A13"/>
    <w:rsid w:val="00517B0A"/>
    <w:rsid w:val="00520CB5"/>
    <w:rsid w:val="00520E93"/>
    <w:rsid w:val="005217E2"/>
    <w:rsid w:val="00522560"/>
    <w:rsid w:val="00522718"/>
    <w:rsid w:val="005229CF"/>
    <w:rsid w:val="005234FA"/>
    <w:rsid w:val="00523822"/>
    <w:rsid w:val="00523EFF"/>
    <w:rsid w:val="00524075"/>
    <w:rsid w:val="00524EF9"/>
    <w:rsid w:val="00525289"/>
    <w:rsid w:val="0052574A"/>
    <w:rsid w:val="0052578A"/>
    <w:rsid w:val="00526A2F"/>
    <w:rsid w:val="00526AE1"/>
    <w:rsid w:val="00526F5A"/>
    <w:rsid w:val="00530B44"/>
    <w:rsid w:val="00531FC5"/>
    <w:rsid w:val="0053237F"/>
    <w:rsid w:val="0053289E"/>
    <w:rsid w:val="005329DC"/>
    <w:rsid w:val="00533472"/>
    <w:rsid w:val="00533584"/>
    <w:rsid w:val="005343AF"/>
    <w:rsid w:val="00535680"/>
    <w:rsid w:val="00536485"/>
    <w:rsid w:val="00536719"/>
    <w:rsid w:val="005372C1"/>
    <w:rsid w:val="00537898"/>
    <w:rsid w:val="00541676"/>
    <w:rsid w:val="0054261B"/>
    <w:rsid w:val="00544903"/>
    <w:rsid w:val="0054541B"/>
    <w:rsid w:val="00545820"/>
    <w:rsid w:val="00545C48"/>
    <w:rsid w:val="0054627E"/>
    <w:rsid w:val="0054711D"/>
    <w:rsid w:val="0054787E"/>
    <w:rsid w:val="00547CE3"/>
    <w:rsid w:val="00550F8C"/>
    <w:rsid w:val="00551235"/>
    <w:rsid w:val="00552792"/>
    <w:rsid w:val="00552F56"/>
    <w:rsid w:val="00554784"/>
    <w:rsid w:val="00554DB2"/>
    <w:rsid w:val="00555609"/>
    <w:rsid w:val="005557B8"/>
    <w:rsid w:val="00555E6E"/>
    <w:rsid w:val="00556AC0"/>
    <w:rsid w:val="0056189C"/>
    <w:rsid w:val="00562B97"/>
    <w:rsid w:val="005634DE"/>
    <w:rsid w:val="005653D8"/>
    <w:rsid w:val="00565BAD"/>
    <w:rsid w:val="00566790"/>
    <w:rsid w:val="0056695A"/>
    <w:rsid w:val="00566DED"/>
    <w:rsid w:val="0056711E"/>
    <w:rsid w:val="00567228"/>
    <w:rsid w:val="005713EC"/>
    <w:rsid w:val="005716BB"/>
    <w:rsid w:val="00573279"/>
    <w:rsid w:val="00573F3E"/>
    <w:rsid w:val="00574C89"/>
    <w:rsid w:val="005763BB"/>
    <w:rsid w:val="005814B5"/>
    <w:rsid w:val="00581ACA"/>
    <w:rsid w:val="00582804"/>
    <w:rsid w:val="00583137"/>
    <w:rsid w:val="005835DD"/>
    <w:rsid w:val="00584D72"/>
    <w:rsid w:val="00586157"/>
    <w:rsid w:val="00586869"/>
    <w:rsid w:val="0058698A"/>
    <w:rsid w:val="00587D0B"/>
    <w:rsid w:val="00587F71"/>
    <w:rsid w:val="005923F8"/>
    <w:rsid w:val="00594984"/>
    <w:rsid w:val="0059526E"/>
    <w:rsid w:val="00595769"/>
    <w:rsid w:val="00596122"/>
    <w:rsid w:val="00596E82"/>
    <w:rsid w:val="005972F7"/>
    <w:rsid w:val="00597F1C"/>
    <w:rsid w:val="005A0348"/>
    <w:rsid w:val="005A06CE"/>
    <w:rsid w:val="005A120D"/>
    <w:rsid w:val="005A1277"/>
    <w:rsid w:val="005A1775"/>
    <w:rsid w:val="005A497E"/>
    <w:rsid w:val="005A4E11"/>
    <w:rsid w:val="005A5B79"/>
    <w:rsid w:val="005A5FDE"/>
    <w:rsid w:val="005B0A4B"/>
    <w:rsid w:val="005B170C"/>
    <w:rsid w:val="005B2004"/>
    <w:rsid w:val="005B23B9"/>
    <w:rsid w:val="005B310E"/>
    <w:rsid w:val="005B45CA"/>
    <w:rsid w:val="005B4601"/>
    <w:rsid w:val="005B56D5"/>
    <w:rsid w:val="005B5990"/>
    <w:rsid w:val="005B610A"/>
    <w:rsid w:val="005B73DB"/>
    <w:rsid w:val="005C032E"/>
    <w:rsid w:val="005C0904"/>
    <w:rsid w:val="005C1700"/>
    <w:rsid w:val="005C179B"/>
    <w:rsid w:val="005C23FE"/>
    <w:rsid w:val="005C2E49"/>
    <w:rsid w:val="005C346A"/>
    <w:rsid w:val="005C5653"/>
    <w:rsid w:val="005C5885"/>
    <w:rsid w:val="005D1779"/>
    <w:rsid w:val="005D21B0"/>
    <w:rsid w:val="005D2EE6"/>
    <w:rsid w:val="005D32E5"/>
    <w:rsid w:val="005D343A"/>
    <w:rsid w:val="005D44C5"/>
    <w:rsid w:val="005D4C12"/>
    <w:rsid w:val="005D6B63"/>
    <w:rsid w:val="005E0379"/>
    <w:rsid w:val="005E329E"/>
    <w:rsid w:val="005E4A14"/>
    <w:rsid w:val="005E62DB"/>
    <w:rsid w:val="005E63E5"/>
    <w:rsid w:val="005E643F"/>
    <w:rsid w:val="005E6E87"/>
    <w:rsid w:val="005E7113"/>
    <w:rsid w:val="005F055F"/>
    <w:rsid w:val="005F1B39"/>
    <w:rsid w:val="005F29F3"/>
    <w:rsid w:val="005F2BD9"/>
    <w:rsid w:val="005F2DC4"/>
    <w:rsid w:val="005F30EC"/>
    <w:rsid w:val="005F42FC"/>
    <w:rsid w:val="005F4803"/>
    <w:rsid w:val="005F5EF8"/>
    <w:rsid w:val="005F61A6"/>
    <w:rsid w:val="00600402"/>
    <w:rsid w:val="00602234"/>
    <w:rsid w:val="0060225D"/>
    <w:rsid w:val="00602EFB"/>
    <w:rsid w:val="00604AD0"/>
    <w:rsid w:val="00604B64"/>
    <w:rsid w:val="00604F5A"/>
    <w:rsid w:val="00606AB9"/>
    <w:rsid w:val="00606E56"/>
    <w:rsid w:val="0060783A"/>
    <w:rsid w:val="006102E0"/>
    <w:rsid w:val="006107FB"/>
    <w:rsid w:val="006120C4"/>
    <w:rsid w:val="00612532"/>
    <w:rsid w:val="006139D4"/>
    <w:rsid w:val="00614B49"/>
    <w:rsid w:val="00615490"/>
    <w:rsid w:val="00615986"/>
    <w:rsid w:val="006167B3"/>
    <w:rsid w:val="00616A4B"/>
    <w:rsid w:val="00616DC7"/>
    <w:rsid w:val="00617462"/>
    <w:rsid w:val="00620421"/>
    <w:rsid w:val="00620FD0"/>
    <w:rsid w:val="006215C4"/>
    <w:rsid w:val="006217DE"/>
    <w:rsid w:val="00622F31"/>
    <w:rsid w:val="006234D1"/>
    <w:rsid w:val="0062449B"/>
    <w:rsid w:val="0062586E"/>
    <w:rsid w:val="00625E4D"/>
    <w:rsid w:val="00630F1A"/>
    <w:rsid w:val="00632672"/>
    <w:rsid w:val="006329A9"/>
    <w:rsid w:val="0063450F"/>
    <w:rsid w:val="00634684"/>
    <w:rsid w:val="006349C4"/>
    <w:rsid w:val="006357BA"/>
    <w:rsid w:val="0063585E"/>
    <w:rsid w:val="00635E18"/>
    <w:rsid w:val="0064028C"/>
    <w:rsid w:val="00641632"/>
    <w:rsid w:val="0064176C"/>
    <w:rsid w:val="0064277F"/>
    <w:rsid w:val="00643BA7"/>
    <w:rsid w:val="0064420C"/>
    <w:rsid w:val="00644E12"/>
    <w:rsid w:val="00647431"/>
    <w:rsid w:val="00647D23"/>
    <w:rsid w:val="00651DAE"/>
    <w:rsid w:val="00656811"/>
    <w:rsid w:val="00656E30"/>
    <w:rsid w:val="00660EC2"/>
    <w:rsid w:val="00661E73"/>
    <w:rsid w:val="00662B1F"/>
    <w:rsid w:val="00665B7A"/>
    <w:rsid w:val="00666573"/>
    <w:rsid w:val="006666FD"/>
    <w:rsid w:val="006679CC"/>
    <w:rsid w:val="00670727"/>
    <w:rsid w:val="00670773"/>
    <w:rsid w:val="00670A97"/>
    <w:rsid w:val="006733E9"/>
    <w:rsid w:val="00674FF3"/>
    <w:rsid w:val="00676C0A"/>
    <w:rsid w:val="006772A8"/>
    <w:rsid w:val="00677898"/>
    <w:rsid w:val="00684B98"/>
    <w:rsid w:val="00684D73"/>
    <w:rsid w:val="00685103"/>
    <w:rsid w:val="00686795"/>
    <w:rsid w:val="00690446"/>
    <w:rsid w:val="0069064A"/>
    <w:rsid w:val="00690C69"/>
    <w:rsid w:val="00690C9E"/>
    <w:rsid w:val="00690F3E"/>
    <w:rsid w:val="0069154B"/>
    <w:rsid w:val="00691F2D"/>
    <w:rsid w:val="00693218"/>
    <w:rsid w:val="00693627"/>
    <w:rsid w:val="0069487B"/>
    <w:rsid w:val="006958E9"/>
    <w:rsid w:val="00696A4E"/>
    <w:rsid w:val="00696F4B"/>
    <w:rsid w:val="006A0BFC"/>
    <w:rsid w:val="006A1AF5"/>
    <w:rsid w:val="006A1ECC"/>
    <w:rsid w:val="006A256A"/>
    <w:rsid w:val="006A2FC9"/>
    <w:rsid w:val="006A36A1"/>
    <w:rsid w:val="006A4635"/>
    <w:rsid w:val="006A5091"/>
    <w:rsid w:val="006A5C5E"/>
    <w:rsid w:val="006A6823"/>
    <w:rsid w:val="006B06DA"/>
    <w:rsid w:val="006B1017"/>
    <w:rsid w:val="006B3281"/>
    <w:rsid w:val="006B793E"/>
    <w:rsid w:val="006B7E50"/>
    <w:rsid w:val="006C02BB"/>
    <w:rsid w:val="006C257B"/>
    <w:rsid w:val="006C3E15"/>
    <w:rsid w:val="006C439D"/>
    <w:rsid w:val="006C43EC"/>
    <w:rsid w:val="006C4468"/>
    <w:rsid w:val="006C5698"/>
    <w:rsid w:val="006C56F6"/>
    <w:rsid w:val="006C5964"/>
    <w:rsid w:val="006C617B"/>
    <w:rsid w:val="006C64B7"/>
    <w:rsid w:val="006C65FB"/>
    <w:rsid w:val="006C72AB"/>
    <w:rsid w:val="006C75B4"/>
    <w:rsid w:val="006C7D57"/>
    <w:rsid w:val="006D00AE"/>
    <w:rsid w:val="006D3130"/>
    <w:rsid w:val="006D3479"/>
    <w:rsid w:val="006D4177"/>
    <w:rsid w:val="006D4844"/>
    <w:rsid w:val="006D4C1D"/>
    <w:rsid w:val="006D516E"/>
    <w:rsid w:val="006D66F6"/>
    <w:rsid w:val="006D6E44"/>
    <w:rsid w:val="006E07FA"/>
    <w:rsid w:val="006E1E49"/>
    <w:rsid w:val="006E237C"/>
    <w:rsid w:val="006E292D"/>
    <w:rsid w:val="006E4D8B"/>
    <w:rsid w:val="006E61FC"/>
    <w:rsid w:val="006E670A"/>
    <w:rsid w:val="006E6DE8"/>
    <w:rsid w:val="006F0DB3"/>
    <w:rsid w:val="006F20BF"/>
    <w:rsid w:val="006F2E21"/>
    <w:rsid w:val="006F40A0"/>
    <w:rsid w:val="00700752"/>
    <w:rsid w:val="00700F39"/>
    <w:rsid w:val="007025AF"/>
    <w:rsid w:val="0070283A"/>
    <w:rsid w:val="00703350"/>
    <w:rsid w:val="00703FED"/>
    <w:rsid w:val="00704B25"/>
    <w:rsid w:val="00705B31"/>
    <w:rsid w:val="0070626A"/>
    <w:rsid w:val="007066C0"/>
    <w:rsid w:val="00706AFB"/>
    <w:rsid w:val="00706D3C"/>
    <w:rsid w:val="00707B0E"/>
    <w:rsid w:val="007105F5"/>
    <w:rsid w:val="0071071E"/>
    <w:rsid w:val="00710EE0"/>
    <w:rsid w:val="00712C11"/>
    <w:rsid w:val="00713731"/>
    <w:rsid w:val="00714725"/>
    <w:rsid w:val="0071553D"/>
    <w:rsid w:val="007206FB"/>
    <w:rsid w:val="007217BF"/>
    <w:rsid w:val="00722CF9"/>
    <w:rsid w:val="007232D2"/>
    <w:rsid w:val="007238A1"/>
    <w:rsid w:val="007239F7"/>
    <w:rsid w:val="00723BD8"/>
    <w:rsid w:val="00723EBF"/>
    <w:rsid w:val="00725353"/>
    <w:rsid w:val="00726852"/>
    <w:rsid w:val="00733050"/>
    <w:rsid w:val="0073357F"/>
    <w:rsid w:val="00735552"/>
    <w:rsid w:val="00735983"/>
    <w:rsid w:val="00735EB1"/>
    <w:rsid w:val="00736833"/>
    <w:rsid w:val="00737CB4"/>
    <w:rsid w:val="00737D6C"/>
    <w:rsid w:val="00740C64"/>
    <w:rsid w:val="00742554"/>
    <w:rsid w:val="00744BF9"/>
    <w:rsid w:val="00745261"/>
    <w:rsid w:val="00745C0B"/>
    <w:rsid w:val="007467B0"/>
    <w:rsid w:val="00746D12"/>
    <w:rsid w:val="007471CA"/>
    <w:rsid w:val="00747869"/>
    <w:rsid w:val="00753089"/>
    <w:rsid w:val="00753FB3"/>
    <w:rsid w:val="00754122"/>
    <w:rsid w:val="00754963"/>
    <w:rsid w:val="00754C11"/>
    <w:rsid w:val="00756297"/>
    <w:rsid w:val="00756CF8"/>
    <w:rsid w:val="007606AC"/>
    <w:rsid w:val="00760746"/>
    <w:rsid w:val="00761568"/>
    <w:rsid w:val="007616AB"/>
    <w:rsid w:val="007622EC"/>
    <w:rsid w:val="00762443"/>
    <w:rsid w:val="00762DDC"/>
    <w:rsid w:val="00765832"/>
    <w:rsid w:val="0076605C"/>
    <w:rsid w:val="0076698C"/>
    <w:rsid w:val="0076723B"/>
    <w:rsid w:val="00767F3D"/>
    <w:rsid w:val="0077143F"/>
    <w:rsid w:val="00772AC2"/>
    <w:rsid w:val="00774331"/>
    <w:rsid w:val="00775C77"/>
    <w:rsid w:val="00775ED0"/>
    <w:rsid w:val="0077695D"/>
    <w:rsid w:val="00776B42"/>
    <w:rsid w:val="00776BAA"/>
    <w:rsid w:val="00782237"/>
    <w:rsid w:val="00783317"/>
    <w:rsid w:val="00783932"/>
    <w:rsid w:val="0078420D"/>
    <w:rsid w:val="007852FE"/>
    <w:rsid w:val="00786AE4"/>
    <w:rsid w:val="00787113"/>
    <w:rsid w:val="00787426"/>
    <w:rsid w:val="00787A27"/>
    <w:rsid w:val="007910B7"/>
    <w:rsid w:val="00791A3D"/>
    <w:rsid w:val="00792CD8"/>
    <w:rsid w:val="0079349E"/>
    <w:rsid w:val="007A0619"/>
    <w:rsid w:val="007A0852"/>
    <w:rsid w:val="007A0B79"/>
    <w:rsid w:val="007A1523"/>
    <w:rsid w:val="007A217A"/>
    <w:rsid w:val="007A2361"/>
    <w:rsid w:val="007A3DBA"/>
    <w:rsid w:val="007A5258"/>
    <w:rsid w:val="007A54B6"/>
    <w:rsid w:val="007A5874"/>
    <w:rsid w:val="007A622D"/>
    <w:rsid w:val="007A71B5"/>
    <w:rsid w:val="007A7486"/>
    <w:rsid w:val="007A768D"/>
    <w:rsid w:val="007B0016"/>
    <w:rsid w:val="007B0960"/>
    <w:rsid w:val="007B23A9"/>
    <w:rsid w:val="007B3F1E"/>
    <w:rsid w:val="007B568F"/>
    <w:rsid w:val="007C047A"/>
    <w:rsid w:val="007C1681"/>
    <w:rsid w:val="007C193D"/>
    <w:rsid w:val="007C2745"/>
    <w:rsid w:val="007C32BB"/>
    <w:rsid w:val="007C5381"/>
    <w:rsid w:val="007D0169"/>
    <w:rsid w:val="007D02A6"/>
    <w:rsid w:val="007D1E63"/>
    <w:rsid w:val="007D210D"/>
    <w:rsid w:val="007D2523"/>
    <w:rsid w:val="007D2896"/>
    <w:rsid w:val="007D3AC3"/>
    <w:rsid w:val="007D4DC0"/>
    <w:rsid w:val="007D566C"/>
    <w:rsid w:val="007D573A"/>
    <w:rsid w:val="007D5A56"/>
    <w:rsid w:val="007D7D9F"/>
    <w:rsid w:val="007E10F1"/>
    <w:rsid w:val="007E2393"/>
    <w:rsid w:val="007E274B"/>
    <w:rsid w:val="007E334D"/>
    <w:rsid w:val="007E4FCB"/>
    <w:rsid w:val="007E5C79"/>
    <w:rsid w:val="007F042C"/>
    <w:rsid w:val="007F095D"/>
    <w:rsid w:val="007F0C2A"/>
    <w:rsid w:val="007F192C"/>
    <w:rsid w:val="007F248F"/>
    <w:rsid w:val="007F28B2"/>
    <w:rsid w:val="007F3A93"/>
    <w:rsid w:val="007F47E4"/>
    <w:rsid w:val="007F4E07"/>
    <w:rsid w:val="007F6323"/>
    <w:rsid w:val="007F6AE3"/>
    <w:rsid w:val="007F6B6B"/>
    <w:rsid w:val="007F74B3"/>
    <w:rsid w:val="0080112F"/>
    <w:rsid w:val="00801CB2"/>
    <w:rsid w:val="00802EBC"/>
    <w:rsid w:val="0080328F"/>
    <w:rsid w:val="00803FB8"/>
    <w:rsid w:val="00806F10"/>
    <w:rsid w:val="008074BF"/>
    <w:rsid w:val="008118E6"/>
    <w:rsid w:val="00811E2D"/>
    <w:rsid w:val="00811E53"/>
    <w:rsid w:val="008130CE"/>
    <w:rsid w:val="00813A53"/>
    <w:rsid w:val="00813B0F"/>
    <w:rsid w:val="0081429D"/>
    <w:rsid w:val="00814D03"/>
    <w:rsid w:val="00815738"/>
    <w:rsid w:val="00820073"/>
    <w:rsid w:val="0082071C"/>
    <w:rsid w:val="008216BD"/>
    <w:rsid w:val="00821F1B"/>
    <w:rsid w:val="008257AD"/>
    <w:rsid w:val="008266EA"/>
    <w:rsid w:val="0082757A"/>
    <w:rsid w:val="008275EC"/>
    <w:rsid w:val="0083014F"/>
    <w:rsid w:val="008303D0"/>
    <w:rsid w:val="0083072D"/>
    <w:rsid w:val="00831133"/>
    <w:rsid w:val="00831FF9"/>
    <w:rsid w:val="00834560"/>
    <w:rsid w:val="008346DD"/>
    <w:rsid w:val="008359CF"/>
    <w:rsid w:val="00836A52"/>
    <w:rsid w:val="00841032"/>
    <w:rsid w:val="00841991"/>
    <w:rsid w:val="008424B1"/>
    <w:rsid w:val="0084297B"/>
    <w:rsid w:val="00842C95"/>
    <w:rsid w:val="00844380"/>
    <w:rsid w:val="00844E61"/>
    <w:rsid w:val="00845BBA"/>
    <w:rsid w:val="008460B5"/>
    <w:rsid w:val="0084735E"/>
    <w:rsid w:val="00847496"/>
    <w:rsid w:val="0085096A"/>
    <w:rsid w:val="00850CB0"/>
    <w:rsid w:val="00850CD9"/>
    <w:rsid w:val="00850F22"/>
    <w:rsid w:val="008518ED"/>
    <w:rsid w:val="008547D8"/>
    <w:rsid w:val="00854E4E"/>
    <w:rsid w:val="0085599B"/>
    <w:rsid w:val="0085635D"/>
    <w:rsid w:val="00856903"/>
    <w:rsid w:val="00857377"/>
    <w:rsid w:val="008623FD"/>
    <w:rsid w:val="0086518A"/>
    <w:rsid w:val="008663F0"/>
    <w:rsid w:val="00866B04"/>
    <w:rsid w:val="00867C04"/>
    <w:rsid w:val="00870965"/>
    <w:rsid w:val="00870CB6"/>
    <w:rsid w:val="0087391E"/>
    <w:rsid w:val="0087703D"/>
    <w:rsid w:val="00877E04"/>
    <w:rsid w:val="00881552"/>
    <w:rsid w:val="00881B4D"/>
    <w:rsid w:val="00882CA1"/>
    <w:rsid w:val="00884148"/>
    <w:rsid w:val="0088517F"/>
    <w:rsid w:val="00885E54"/>
    <w:rsid w:val="0088672A"/>
    <w:rsid w:val="00886A89"/>
    <w:rsid w:val="008878D8"/>
    <w:rsid w:val="00887CBA"/>
    <w:rsid w:val="00890F82"/>
    <w:rsid w:val="008913D1"/>
    <w:rsid w:val="008919DA"/>
    <w:rsid w:val="00892CFE"/>
    <w:rsid w:val="00897209"/>
    <w:rsid w:val="0089728A"/>
    <w:rsid w:val="008976D6"/>
    <w:rsid w:val="008A0342"/>
    <w:rsid w:val="008A0C72"/>
    <w:rsid w:val="008A27AA"/>
    <w:rsid w:val="008A3227"/>
    <w:rsid w:val="008A3A2B"/>
    <w:rsid w:val="008A4703"/>
    <w:rsid w:val="008A5B72"/>
    <w:rsid w:val="008A76C3"/>
    <w:rsid w:val="008B25A5"/>
    <w:rsid w:val="008B28D4"/>
    <w:rsid w:val="008B4CE1"/>
    <w:rsid w:val="008B530B"/>
    <w:rsid w:val="008B5FCC"/>
    <w:rsid w:val="008C188F"/>
    <w:rsid w:val="008C257B"/>
    <w:rsid w:val="008C2AEF"/>
    <w:rsid w:val="008C301E"/>
    <w:rsid w:val="008C3BA6"/>
    <w:rsid w:val="008C4BE9"/>
    <w:rsid w:val="008C5584"/>
    <w:rsid w:val="008C7F3B"/>
    <w:rsid w:val="008D11E3"/>
    <w:rsid w:val="008D17AE"/>
    <w:rsid w:val="008D4C90"/>
    <w:rsid w:val="008D74B2"/>
    <w:rsid w:val="008D7B8C"/>
    <w:rsid w:val="008E043D"/>
    <w:rsid w:val="008E11B0"/>
    <w:rsid w:val="008E1A52"/>
    <w:rsid w:val="008E2D42"/>
    <w:rsid w:val="008E39EB"/>
    <w:rsid w:val="008E4D5F"/>
    <w:rsid w:val="008F1339"/>
    <w:rsid w:val="008F1714"/>
    <w:rsid w:val="008F29B8"/>
    <w:rsid w:val="008F4383"/>
    <w:rsid w:val="008F442F"/>
    <w:rsid w:val="008F63CB"/>
    <w:rsid w:val="009003B8"/>
    <w:rsid w:val="00900A3D"/>
    <w:rsid w:val="0090201C"/>
    <w:rsid w:val="00904263"/>
    <w:rsid w:val="009043F7"/>
    <w:rsid w:val="00904A41"/>
    <w:rsid w:val="00905691"/>
    <w:rsid w:val="00910A6F"/>
    <w:rsid w:val="009126C7"/>
    <w:rsid w:val="00913C06"/>
    <w:rsid w:val="00915355"/>
    <w:rsid w:val="00915394"/>
    <w:rsid w:val="0091579A"/>
    <w:rsid w:val="00915D59"/>
    <w:rsid w:val="009164CB"/>
    <w:rsid w:val="00916CC3"/>
    <w:rsid w:val="00917B4D"/>
    <w:rsid w:val="00920F99"/>
    <w:rsid w:val="0092243B"/>
    <w:rsid w:val="00922648"/>
    <w:rsid w:val="0092296E"/>
    <w:rsid w:val="009229D2"/>
    <w:rsid w:val="00922DE9"/>
    <w:rsid w:val="009238E5"/>
    <w:rsid w:val="0092480A"/>
    <w:rsid w:val="00925040"/>
    <w:rsid w:val="009255FE"/>
    <w:rsid w:val="009256C4"/>
    <w:rsid w:val="00925C81"/>
    <w:rsid w:val="009273AB"/>
    <w:rsid w:val="00927451"/>
    <w:rsid w:val="00930D81"/>
    <w:rsid w:val="00930F0E"/>
    <w:rsid w:val="00931DBE"/>
    <w:rsid w:val="009341C4"/>
    <w:rsid w:val="00936FD3"/>
    <w:rsid w:val="00940273"/>
    <w:rsid w:val="00942725"/>
    <w:rsid w:val="00943AF6"/>
    <w:rsid w:val="00943BDB"/>
    <w:rsid w:val="00945839"/>
    <w:rsid w:val="009470C0"/>
    <w:rsid w:val="00947194"/>
    <w:rsid w:val="00953036"/>
    <w:rsid w:val="0095443A"/>
    <w:rsid w:val="00956353"/>
    <w:rsid w:val="00956994"/>
    <w:rsid w:val="00956CFC"/>
    <w:rsid w:val="0095713D"/>
    <w:rsid w:val="00960AB2"/>
    <w:rsid w:val="00962FCB"/>
    <w:rsid w:val="00962FEA"/>
    <w:rsid w:val="00963157"/>
    <w:rsid w:val="0096549E"/>
    <w:rsid w:val="00965670"/>
    <w:rsid w:val="0096579D"/>
    <w:rsid w:val="00965DC7"/>
    <w:rsid w:val="00966534"/>
    <w:rsid w:val="00966563"/>
    <w:rsid w:val="00966E7A"/>
    <w:rsid w:val="009700D1"/>
    <w:rsid w:val="0097019C"/>
    <w:rsid w:val="00971C21"/>
    <w:rsid w:val="0097232B"/>
    <w:rsid w:val="00972DAA"/>
    <w:rsid w:val="009739CE"/>
    <w:rsid w:val="0097503C"/>
    <w:rsid w:val="00975576"/>
    <w:rsid w:val="00977F9C"/>
    <w:rsid w:val="0098033A"/>
    <w:rsid w:val="00980943"/>
    <w:rsid w:val="00980A16"/>
    <w:rsid w:val="00981508"/>
    <w:rsid w:val="00981AD1"/>
    <w:rsid w:val="00984ADD"/>
    <w:rsid w:val="00984C70"/>
    <w:rsid w:val="00984CBE"/>
    <w:rsid w:val="00984CD7"/>
    <w:rsid w:val="00985098"/>
    <w:rsid w:val="009850DE"/>
    <w:rsid w:val="00985AA0"/>
    <w:rsid w:val="0098629D"/>
    <w:rsid w:val="009863EC"/>
    <w:rsid w:val="009869AB"/>
    <w:rsid w:val="00986EF0"/>
    <w:rsid w:val="00987489"/>
    <w:rsid w:val="00987FDA"/>
    <w:rsid w:val="00990165"/>
    <w:rsid w:val="00990487"/>
    <w:rsid w:val="009926BB"/>
    <w:rsid w:val="00992CBB"/>
    <w:rsid w:val="0099430C"/>
    <w:rsid w:val="009950BF"/>
    <w:rsid w:val="00995CD5"/>
    <w:rsid w:val="00996875"/>
    <w:rsid w:val="0099698C"/>
    <w:rsid w:val="009972A0"/>
    <w:rsid w:val="00997E02"/>
    <w:rsid w:val="00997E87"/>
    <w:rsid w:val="00997F34"/>
    <w:rsid w:val="009A0846"/>
    <w:rsid w:val="009A43BF"/>
    <w:rsid w:val="009A5203"/>
    <w:rsid w:val="009A5476"/>
    <w:rsid w:val="009A570C"/>
    <w:rsid w:val="009A5F1B"/>
    <w:rsid w:val="009A6B68"/>
    <w:rsid w:val="009A7D74"/>
    <w:rsid w:val="009B098D"/>
    <w:rsid w:val="009B0CE9"/>
    <w:rsid w:val="009B104B"/>
    <w:rsid w:val="009B105A"/>
    <w:rsid w:val="009B1355"/>
    <w:rsid w:val="009B17CD"/>
    <w:rsid w:val="009B1EED"/>
    <w:rsid w:val="009B2AC3"/>
    <w:rsid w:val="009B7885"/>
    <w:rsid w:val="009C0BC8"/>
    <w:rsid w:val="009C120E"/>
    <w:rsid w:val="009C1803"/>
    <w:rsid w:val="009C2D60"/>
    <w:rsid w:val="009C3203"/>
    <w:rsid w:val="009C3764"/>
    <w:rsid w:val="009C5A8E"/>
    <w:rsid w:val="009C5ED4"/>
    <w:rsid w:val="009C60DB"/>
    <w:rsid w:val="009C676A"/>
    <w:rsid w:val="009C6955"/>
    <w:rsid w:val="009C6C09"/>
    <w:rsid w:val="009C72CA"/>
    <w:rsid w:val="009D095A"/>
    <w:rsid w:val="009D0AAA"/>
    <w:rsid w:val="009D71FF"/>
    <w:rsid w:val="009D7364"/>
    <w:rsid w:val="009E09DA"/>
    <w:rsid w:val="009E182F"/>
    <w:rsid w:val="009E29EC"/>
    <w:rsid w:val="009E35CF"/>
    <w:rsid w:val="009E6CFF"/>
    <w:rsid w:val="009E748B"/>
    <w:rsid w:val="009F0392"/>
    <w:rsid w:val="009F047D"/>
    <w:rsid w:val="009F07A8"/>
    <w:rsid w:val="009F32E3"/>
    <w:rsid w:val="009F408C"/>
    <w:rsid w:val="009F4FCA"/>
    <w:rsid w:val="009F504A"/>
    <w:rsid w:val="009F5FE4"/>
    <w:rsid w:val="009F7ABF"/>
    <w:rsid w:val="00A00F18"/>
    <w:rsid w:val="00A01ED5"/>
    <w:rsid w:val="00A04016"/>
    <w:rsid w:val="00A046E6"/>
    <w:rsid w:val="00A04E37"/>
    <w:rsid w:val="00A05101"/>
    <w:rsid w:val="00A06DDA"/>
    <w:rsid w:val="00A07263"/>
    <w:rsid w:val="00A07D3E"/>
    <w:rsid w:val="00A127A7"/>
    <w:rsid w:val="00A12B5F"/>
    <w:rsid w:val="00A12F33"/>
    <w:rsid w:val="00A130F0"/>
    <w:rsid w:val="00A137E7"/>
    <w:rsid w:val="00A14122"/>
    <w:rsid w:val="00A15822"/>
    <w:rsid w:val="00A15EE9"/>
    <w:rsid w:val="00A16BFB"/>
    <w:rsid w:val="00A16D37"/>
    <w:rsid w:val="00A17AA2"/>
    <w:rsid w:val="00A17E21"/>
    <w:rsid w:val="00A20881"/>
    <w:rsid w:val="00A21486"/>
    <w:rsid w:val="00A2277E"/>
    <w:rsid w:val="00A22F3B"/>
    <w:rsid w:val="00A23DDA"/>
    <w:rsid w:val="00A2694B"/>
    <w:rsid w:val="00A30327"/>
    <w:rsid w:val="00A30BA9"/>
    <w:rsid w:val="00A32799"/>
    <w:rsid w:val="00A32EC8"/>
    <w:rsid w:val="00A332E5"/>
    <w:rsid w:val="00A36CBB"/>
    <w:rsid w:val="00A36EE7"/>
    <w:rsid w:val="00A37269"/>
    <w:rsid w:val="00A400BC"/>
    <w:rsid w:val="00A409DA"/>
    <w:rsid w:val="00A40B67"/>
    <w:rsid w:val="00A41B05"/>
    <w:rsid w:val="00A42987"/>
    <w:rsid w:val="00A436CB"/>
    <w:rsid w:val="00A44EB4"/>
    <w:rsid w:val="00A4665A"/>
    <w:rsid w:val="00A503BA"/>
    <w:rsid w:val="00A5082E"/>
    <w:rsid w:val="00A50DA5"/>
    <w:rsid w:val="00A50F32"/>
    <w:rsid w:val="00A52417"/>
    <w:rsid w:val="00A54762"/>
    <w:rsid w:val="00A55CC7"/>
    <w:rsid w:val="00A60D8B"/>
    <w:rsid w:val="00A61478"/>
    <w:rsid w:val="00A627E5"/>
    <w:rsid w:val="00A62843"/>
    <w:rsid w:val="00A638C2"/>
    <w:rsid w:val="00A651B2"/>
    <w:rsid w:val="00A66822"/>
    <w:rsid w:val="00A70E80"/>
    <w:rsid w:val="00A7196F"/>
    <w:rsid w:val="00A7198D"/>
    <w:rsid w:val="00A72E29"/>
    <w:rsid w:val="00A73EAB"/>
    <w:rsid w:val="00A740DF"/>
    <w:rsid w:val="00A74A84"/>
    <w:rsid w:val="00A80F97"/>
    <w:rsid w:val="00A826F7"/>
    <w:rsid w:val="00A82847"/>
    <w:rsid w:val="00A83150"/>
    <w:rsid w:val="00A831D5"/>
    <w:rsid w:val="00A836A4"/>
    <w:rsid w:val="00A83996"/>
    <w:rsid w:val="00A839B1"/>
    <w:rsid w:val="00A85E91"/>
    <w:rsid w:val="00A909AC"/>
    <w:rsid w:val="00A909BA"/>
    <w:rsid w:val="00A91DE7"/>
    <w:rsid w:val="00A92C29"/>
    <w:rsid w:val="00A92EDB"/>
    <w:rsid w:val="00A92FF1"/>
    <w:rsid w:val="00A948FE"/>
    <w:rsid w:val="00A9671A"/>
    <w:rsid w:val="00A969B6"/>
    <w:rsid w:val="00AA026A"/>
    <w:rsid w:val="00AA0861"/>
    <w:rsid w:val="00AA1BB8"/>
    <w:rsid w:val="00AA230B"/>
    <w:rsid w:val="00AA2B87"/>
    <w:rsid w:val="00AA36A9"/>
    <w:rsid w:val="00AA38A4"/>
    <w:rsid w:val="00AA4559"/>
    <w:rsid w:val="00AA52A9"/>
    <w:rsid w:val="00AA6CA8"/>
    <w:rsid w:val="00AB1E70"/>
    <w:rsid w:val="00AB256B"/>
    <w:rsid w:val="00AB3AF1"/>
    <w:rsid w:val="00AB56CD"/>
    <w:rsid w:val="00AB5B25"/>
    <w:rsid w:val="00AB684E"/>
    <w:rsid w:val="00AB69C4"/>
    <w:rsid w:val="00AC009C"/>
    <w:rsid w:val="00AC2D6E"/>
    <w:rsid w:val="00AC3979"/>
    <w:rsid w:val="00AC3B23"/>
    <w:rsid w:val="00AC4791"/>
    <w:rsid w:val="00AC4C26"/>
    <w:rsid w:val="00AC5B08"/>
    <w:rsid w:val="00AC7A68"/>
    <w:rsid w:val="00AD027D"/>
    <w:rsid w:val="00AD058A"/>
    <w:rsid w:val="00AD16E4"/>
    <w:rsid w:val="00AD5F7F"/>
    <w:rsid w:val="00AD69EA"/>
    <w:rsid w:val="00AD6C26"/>
    <w:rsid w:val="00AD6E56"/>
    <w:rsid w:val="00AD7CE7"/>
    <w:rsid w:val="00AE0F8A"/>
    <w:rsid w:val="00AE369E"/>
    <w:rsid w:val="00AE3DB9"/>
    <w:rsid w:val="00AE4775"/>
    <w:rsid w:val="00AE61DE"/>
    <w:rsid w:val="00AE6C3C"/>
    <w:rsid w:val="00AE7BA9"/>
    <w:rsid w:val="00AF03B0"/>
    <w:rsid w:val="00AF2198"/>
    <w:rsid w:val="00AF2C15"/>
    <w:rsid w:val="00AF33EB"/>
    <w:rsid w:val="00AF3DA0"/>
    <w:rsid w:val="00AF52AC"/>
    <w:rsid w:val="00AF7431"/>
    <w:rsid w:val="00AF7F98"/>
    <w:rsid w:val="00B001BC"/>
    <w:rsid w:val="00B00DDE"/>
    <w:rsid w:val="00B0161A"/>
    <w:rsid w:val="00B02BA8"/>
    <w:rsid w:val="00B02F97"/>
    <w:rsid w:val="00B0484D"/>
    <w:rsid w:val="00B07E60"/>
    <w:rsid w:val="00B10806"/>
    <w:rsid w:val="00B11A9D"/>
    <w:rsid w:val="00B11D11"/>
    <w:rsid w:val="00B13585"/>
    <w:rsid w:val="00B14BAF"/>
    <w:rsid w:val="00B17D31"/>
    <w:rsid w:val="00B17D83"/>
    <w:rsid w:val="00B20FA6"/>
    <w:rsid w:val="00B214CB"/>
    <w:rsid w:val="00B227F8"/>
    <w:rsid w:val="00B232CD"/>
    <w:rsid w:val="00B2498A"/>
    <w:rsid w:val="00B2528E"/>
    <w:rsid w:val="00B25790"/>
    <w:rsid w:val="00B270BA"/>
    <w:rsid w:val="00B30830"/>
    <w:rsid w:val="00B30A7F"/>
    <w:rsid w:val="00B30E44"/>
    <w:rsid w:val="00B317F1"/>
    <w:rsid w:val="00B337BF"/>
    <w:rsid w:val="00B33E72"/>
    <w:rsid w:val="00B33E7A"/>
    <w:rsid w:val="00B34871"/>
    <w:rsid w:val="00B34C67"/>
    <w:rsid w:val="00B35DB8"/>
    <w:rsid w:val="00B36B69"/>
    <w:rsid w:val="00B36EC1"/>
    <w:rsid w:val="00B40038"/>
    <w:rsid w:val="00B405DE"/>
    <w:rsid w:val="00B41D20"/>
    <w:rsid w:val="00B41F50"/>
    <w:rsid w:val="00B4257D"/>
    <w:rsid w:val="00B42AB9"/>
    <w:rsid w:val="00B42BA0"/>
    <w:rsid w:val="00B43BA7"/>
    <w:rsid w:val="00B4457C"/>
    <w:rsid w:val="00B45998"/>
    <w:rsid w:val="00B45C07"/>
    <w:rsid w:val="00B45C92"/>
    <w:rsid w:val="00B5040A"/>
    <w:rsid w:val="00B52577"/>
    <w:rsid w:val="00B5490E"/>
    <w:rsid w:val="00B61457"/>
    <w:rsid w:val="00B64045"/>
    <w:rsid w:val="00B65543"/>
    <w:rsid w:val="00B65A67"/>
    <w:rsid w:val="00B676F9"/>
    <w:rsid w:val="00B70979"/>
    <w:rsid w:val="00B70FC5"/>
    <w:rsid w:val="00B71868"/>
    <w:rsid w:val="00B727CA"/>
    <w:rsid w:val="00B735AE"/>
    <w:rsid w:val="00B73864"/>
    <w:rsid w:val="00B74612"/>
    <w:rsid w:val="00B74665"/>
    <w:rsid w:val="00B76B7D"/>
    <w:rsid w:val="00B76F52"/>
    <w:rsid w:val="00B773DD"/>
    <w:rsid w:val="00B811E0"/>
    <w:rsid w:val="00B82623"/>
    <w:rsid w:val="00B8339E"/>
    <w:rsid w:val="00B842D6"/>
    <w:rsid w:val="00B846DC"/>
    <w:rsid w:val="00B860FC"/>
    <w:rsid w:val="00B87286"/>
    <w:rsid w:val="00B87582"/>
    <w:rsid w:val="00B90DD4"/>
    <w:rsid w:val="00B91333"/>
    <w:rsid w:val="00B93626"/>
    <w:rsid w:val="00B97A2D"/>
    <w:rsid w:val="00BA012C"/>
    <w:rsid w:val="00BA076A"/>
    <w:rsid w:val="00BA137B"/>
    <w:rsid w:val="00BA1839"/>
    <w:rsid w:val="00BA22BE"/>
    <w:rsid w:val="00BA2A63"/>
    <w:rsid w:val="00BA3DA4"/>
    <w:rsid w:val="00BA4314"/>
    <w:rsid w:val="00BA4F4A"/>
    <w:rsid w:val="00BA56CB"/>
    <w:rsid w:val="00BA7E62"/>
    <w:rsid w:val="00BB0432"/>
    <w:rsid w:val="00BB0777"/>
    <w:rsid w:val="00BB12F5"/>
    <w:rsid w:val="00BB1A88"/>
    <w:rsid w:val="00BB268A"/>
    <w:rsid w:val="00BB492A"/>
    <w:rsid w:val="00BB4C1B"/>
    <w:rsid w:val="00BB6054"/>
    <w:rsid w:val="00BB7453"/>
    <w:rsid w:val="00BB76EF"/>
    <w:rsid w:val="00BB7EAA"/>
    <w:rsid w:val="00BB7F8D"/>
    <w:rsid w:val="00BC1664"/>
    <w:rsid w:val="00BC1A7F"/>
    <w:rsid w:val="00BC3559"/>
    <w:rsid w:val="00BC3BE8"/>
    <w:rsid w:val="00BC3F95"/>
    <w:rsid w:val="00BC4D6E"/>
    <w:rsid w:val="00BC4EBC"/>
    <w:rsid w:val="00BC5700"/>
    <w:rsid w:val="00BC5A97"/>
    <w:rsid w:val="00BC6236"/>
    <w:rsid w:val="00BC6A09"/>
    <w:rsid w:val="00BC6E6A"/>
    <w:rsid w:val="00BC71E3"/>
    <w:rsid w:val="00BC7630"/>
    <w:rsid w:val="00BC7B18"/>
    <w:rsid w:val="00BD0511"/>
    <w:rsid w:val="00BD2142"/>
    <w:rsid w:val="00BD2DA6"/>
    <w:rsid w:val="00BD30BF"/>
    <w:rsid w:val="00BD3120"/>
    <w:rsid w:val="00BD37F1"/>
    <w:rsid w:val="00BD3FC7"/>
    <w:rsid w:val="00BD5590"/>
    <w:rsid w:val="00BD5E88"/>
    <w:rsid w:val="00BD6246"/>
    <w:rsid w:val="00BD79B2"/>
    <w:rsid w:val="00BE5E45"/>
    <w:rsid w:val="00BE6376"/>
    <w:rsid w:val="00BE6BE7"/>
    <w:rsid w:val="00BE6C64"/>
    <w:rsid w:val="00BF1E0F"/>
    <w:rsid w:val="00BF284D"/>
    <w:rsid w:val="00C010EC"/>
    <w:rsid w:val="00C03443"/>
    <w:rsid w:val="00C0493B"/>
    <w:rsid w:val="00C04CAB"/>
    <w:rsid w:val="00C0518F"/>
    <w:rsid w:val="00C05C1F"/>
    <w:rsid w:val="00C05EBD"/>
    <w:rsid w:val="00C05F95"/>
    <w:rsid w:val="00C07256"/>
    <w:rsid w:val="00C109CD"/>
    <w:rsid w:val="00C11F27"/>
    <w:rsid w:val="00C13BAE"/>
    <w:rsid w:val="00C1562E"/>
    <w:rsid w:val="00C17C7F"/>
    <w:rsid w:val="00C202D9"/>
    <w:rsid w:val="00C20421"/>
    <w:rsid w:val="00C20645"/>
    <w:rsid w:val="00C208E2"/>
    <w:rsid w:val="00C216C4"/>
    <w:rsid w:val="00C22AE4"/>
    <w:rsid w:val="00C23677"/>
    <w:rsid w:val="00C2507B"/>
    <w:rsid w:val="00C26075"/>
    <w:rsid w:val="00C27698"/>
    <w:rsid w:val="00C33214"/>
    <w:rsid w:val="00C33ED4"/>
    <w:rsid w:val="00C34698"/>
    <w:rsid w:val="00C34AA0"/>
    <w:rsid w:val="00C37D72"/>
    <w:rsid w:val="00C37D93"/>
    <w:rsid w:val="00C4069B"/>
    <w:rsid w:val="00C43856"/>
    <w:rsid w:val="00C4395B"/>
    <w:rsid w:val="00C4631D"/>
    <w:rsid w:val="00C50D42"/>
    <w:rsid w:val="00C564CA"/>
    <w:rsid w:val="00C56DE8"/>
    <w:rsid w:val="00C6057C"/>
    <w:rsid w:val="00C60761"/>
    <w:rsid w:val="00C60973"/>
    <w:rsid w:val="00C63F7E"/>
    <w:rsid w:val="00C6434D"/>
    <w:rsid w:val="00C645E0"/>
    <w:rsid w:val="00C6513E"/>
    <w:rsid w:val="00C65496"/>
    <w:rsid w:val="00C6573E"/>
    <w:rsid w:val="00C65F54"/>
    <w:rsid w:val="00C66265"/>
    <w:rsid w:val="00C67319"/>
    <w:rsid w:val="00C6774D"/>
    <w:rsid w:val="00C67FDB"/>
    <w:rsid w:val="00C71745"/>
    <w:rsid w:val="00C71F96"/>
    <w:rsid w:val="00C72B0D"/>
    <w:rsid w:val="00C72BE6"/>
    <w:rsid w:val="00C73D6A"/>
    <w:rsid w:val="00C742F4"/>
    <w:rsid w:val="00C757DB"/>
    <w:rsid w:val="00C765ED"/>
    <w:rsid w:val="00C7781F"/>
    <w:rsid w:val="00C80B79"/>
    <w:rsid w:val="00C81E85"/>
    <w:rsid w:val="00C833C8"/>
    <w:rsid w:val="00C84042"/>
    <w:rsid w:val="00C84427"/>
    <w:rsid w:val="00C8604F"/>
    <w:rsid w:val="00C8663F"/>
    <w:rsid w:val="00C87DD3"/>
    <w:rsid w:val="00C9054B"/>
    <w:rsid w:val="00C91283"/>
    <w:rsid w:val="00C96713"/>
    <w:rsid w:val="00CA071C"/>
    <w:rsid w:val="00CA4B9D"/>
    <w:rsid w:val="00CA4C43"/>
    <w:rsid w:val="00CB0952"/>
    <w:rsid w:val="00CB0978"/>
    <w:rsid w:val="00CB2FBC"/>
    <w:rsid w:val="00CB33F1"/>
    <w:rsid w:val="00CB3AC5"/>
    <w:rsid w:val="00CB3BD7"/>
    <w:rsid w:val="00CB420F"/>
    <w:rsid w:val="00CB6615"/>
    <w:rsid w:val="00CB7BAB"/>
    <w:rsid w:val="00CC0E80"/>
    <w:rsid w:val="00CC1A96"/>
    <w:rsid w:val="00CC39D6"/>
    <w:rsid w:val="00CC773F"/>
    <w:rsid w:val="00CC7CCB"/>
    <w:rsid w:val="00CD03BA"/>
    <w:rsid w:val="00CD07F1"/>
    <w:rsid w:val="00CD43AB"/>
    <w:rsid w:val="00CD4988"/>
    <w:rsid w:val="00CD4DA7"/>
    <w:rsid w:val="00CD5063"/>
    <w:rsid w:val="00CD526B"/>
    <w:rsid w:val="00CD602B"/>
    <w:rsid w:val="00CD6934"/>
    <w:rsid w:val="00CD6A2F"/>
    <w:rsid w:val="00CE1FFC"/>
    <w:rsid w:val="00CE38D3"/>
    <w:rsid w:val="00CE4523"/>
    <w:rsid w:val="00CE4D5C"/>
    <w:rsid w:val="00CE4F95"/>
    <w:rsid w:val="00CE6743"/>
    <w:rsid w:val="00CE6E8D"/>
    <w:rsid w:val="00CE7E86"/>
    <w:rsid w:val="00CF0E1E"/>
    <w:rsid w:val="00CF117D"/>
    <w:rsid w:val="00CF1DFA"/>
    <w:rsid w:val="00CF4C83"/>
    <w:rsid w:val="00CF6F87"/>
    <w:rsid w:val="00CF7FC1"/>
    <w:rsid w:val="00D01F4E"/>
    <w:rsid w:val="00D02422"/>
    <w:rsid w:val="00D02AA3"/>
    <w:rsid w:val="00D03EFE"/>
    <w:rsid w:val="00D04468"/>
    <w:rsid w:val="00D05FB3"/>
    <w:rsid w:val="00D06044"/>
    <w:rsid w:val="00D065CE"/>
    <w:rsid w:val="00D06735"/>
    <w:rsid w:val="00D071B4"/>
    <w:rsid w:val="00D1084A"/>
    <w:rsid w:val="00D112B0"/>
    <w:rsid w:val="00D124E8"/>
    <w:rsid w:val="00D12E9D"/>
    <w:rsid w:val="00D1396F"/>
    <w:rsid w:val="00D13EC3"/>
    <w:rsid w:val="00D14C4C"/>
    <w:rsid w:val="00D1538D"/>
    <w:rsid w:val="00D15E2A"/>
    <w:rsid w:val="00D15F62"/>
    <w:rsid w:val="00D16076"/>
    <w:rsid w:val="00D160D2"/>
    <w:rsid w:val="00D163D2"/>
    <w:rsid w:val="00D165D0"/>
    <w:rsid w:val="00D16834"/>
    <w:rsid w:val="00D16B11"/>
    <w:rsid w:val="00D16E3D"/>
    <w:rsid w:val="00D1757B"/>
    <w:rsid w:val="00D17F4A"/>
    <w:rsid w:val="00D20B0F"/>
    <w:rsid w:val="00D22413"/>
    <w:rsid w:val="00D23110"/>
    <w:rsid w:val="00D25492"/>
    <w:rsid w:val="00D255E2"/>
    <w:rsid w:val="00D26CD7"/>
    <w:rsid w:val="00D27E2A"/>
    <w:rsid w:val="00D305EE"/>
    <w:rsid w:val="00D31FAE"/>
    <w:rsid w:val="00D33116"/>
    <w:rsid w:val="00D34194"/>
    <w:rsid w:val="00D35BBB"/>
    <w:rsid w:val="00D36017"/>
    <w:rsid w:val="00D3684C"/>
    <w:rsid w:val="00D370A3"/>
    <w:rsid w:val="00D3760D"/>
    <w:rsid w:val="00D37BED"/>
    <w:rsid w:val="00D40EF0"/>
    <w:rsid w:val="00D40FB7"/>
    <w:rsid w:val="00D42618"/>
    <w:rsid w:val="00D42692"/>
    <w:rsid w:val="00D4375F"/>
    <w:rsid w:val="00D44242"/>
    <w:rsid w:val="00D44FE3"/>
    <w:rsid w:val="00D455B8"/>
    <w:rsid w:val="00D45E88"/>
    <w:rsid w:val="00D46466"/>
    <w:rsid w:val="00D4773C"/>
    <w:rsid w:val="00D47A66"/>
    <w:rsid w:val="00D50142"/>
    <w:rsid w:val="00D521D5"/>
    <w:rsid w:val="00D52895"/>
    <w:rsid w:val="00D52DD8"/>
    <w:rsid w:val="00D53B77"/>
    <w:rsid w:val="00D53F9E"/>
    <w:rsid w:val="00D55B69"/>
    <w:rsid w:val="00D56212"/>
    <w:rsid w:val="00D563C3"/>
    <w:rsid w:val="00D5696F"/>
    <w:rsid w:val="00D56BE1"/>
    <w:rsid w:val="00D60597"/>
    <w:rsid w:val="00D60795"/>
    <w:rsid w:val="00D62539"/>
    <w:rsid w:val="00D628A7"/>
    <w:rsid w:val="00D678A9"/>
    <w:rsid w:val="00D71963"/>
    <w:rsid w:val="00D72099"/>
    <w:rsid w:val="00D720B2"/>
    <w:rsid w:val="00D733D5"/>
    <w:rsid w:val="00D8055A"/>
    <w:rsid w:val="00D80CFF"/>
    <w:rsid w:val="00D824F7"/>
    <w:rsid w:val="00D82884"/>
    <w:rsid w:val="00D834F7"/>
    <w:rsid w:val="00D8378E"/>
    <w:rsid w:val="00D8396E"/>
    <w:rsid w:val="00D8485F"/>
    <w:rsid w:val="00D85629"/>
    <w:rsid w:val="00D864B6"/>
    <w:rsid w:val="00D86E0A"/>
    <w:rsid w:val="00D8765E"/>
    <w:rsid w:val="00D90EBD"/>
    <w:rsid w:val="00D921AD"/>
    <w:rsid w:val="00D92445"/>
    <w:rsid w:val="00D926E2"/>
    <w:rsid w:val="00D92ADF"/>
    <w:rsid w:val="00D93D28"/>
    <w:rsid w:val="00D93F7B"/>
    <w:rsid w:val="00D94C49"/>
    <w:rsid w:val="00D957F0"/>
    <w:rsid w:val="00D95A03"/>
    <w:rsid w:val="00D96162"/>
    <w:rsid w:val="00D96D26"/>
    <w:rsid w:val="00D97695"/>
    <w:rsid w:val="00DA02AC"/>
    <w:rsid w:val="00DA0324"/>
    <w:rsid w:val="00DA053F"/>
    <w:rsid w:val="00DA0B9D"/>
    <w:rsid w:val="00DA1CD3"/>
    <w:rsid w:val="00DA392F"/>
    <w:rsid w:val="00DA4125"/>
    <w:rsid w:val="00DA4E86"/>
    <w:rsid w:val="00DA4F76"/>
    <w:rsid w:val="00DA535A"/>
    <w:rsid w:val="00DA56EB"/>
    <w:rsid w:val="00DA5927"/>
    <w:rsid w:val="00DA77CE"/>
    <w:rsid w:val="00DB0FCA"/>
    <w:rsid w:val="00DB32D7"/>
    <w:rsid w:val="00DB5536"/>
    <w:rsid w:val="00DB63BC"/>
    <w:rsid w:val="00DB6C11"/>
    <w:rsid w:val="00DC1C2B"/>
    <w:rsid w:val="00DC2306"/>
    <w:rsid w:val="00DC4D8E"/>
    <w:rsid w:val="00DC50F1"/>
    <w:rsid w:val="00DC5323"/>
    <w:rsid w:val="00DC57EB"/>
    <w:rsid w:val="00DC7BDC"/>
    <w:rsid w:val="00DC7CCB"/>
    <w:rsid w:val="00DD0F1A"/>
    <w:rsid w:val="00DD2397"/>
    <w:rsid w:val="00DD2A95"/>
    <w:rsid w:val="00DD2D5D"/>
    <w:rsid w:val="00DD6D1F"/>
    <w:rsid w:val="00DE017A"/>
    <w:rsid w:val="00DE2C40"/>
    <w:rsid w:val="00DE3DFE"/>
    <w:rsid w:val="00DE4B1B"/>
    <w:rsid w:val="00DE73B3"/>
    <w:rsid w:val="00DE7462"/>
    <w:rsid w:val="00DF1372"/>
    <w:rsid w:val="00DF4083"/>
    <w:rsid w:val="00DF43DF"/>
    <w:rsid w:val="00DF49FD"/>
    <w:rsid w:val="00DF6EB9"/>
    <w:rsid w:val="00DF76CE"/>
    <w:rsid w:val="00E00318"/>
    <w:rsid w:val="00E00332"/>
    <w:rsid w:val="00E01229"/>
    <w:rsid w:val="00E020DB"/>
    <w:rsid w:val="00E02A21"/>
    <w:rsid w:val="00E035DB"/>
    <w:rsid w:val="00E03F1E"/>
    <w:rsid w:val="00E0678C"/>
    <w:rsid w:val="00E1001D"/>
    <w:rsid w:val="00E10AE5"/>
    <w:rsid w:val="00E10C61"/>
    <w:rsid w:val="00E122E6"/>
    <w:rsid w:val="00E12DCD"/>
    <w:rsid w:val="00E1341C"/>
    <w:rsid w:val="00E156DC"/>
    <w:rsid w:val="00E156EE"/>
    <w:rsid w:val="00E16141"/>
    <w:rsid w:val="00E215DD"/>
    <w:rsid w:val="00E22B1F"/>
    <w:rsid w:val="00E23255"/>
    <w:rsid w:val="00E24090"/>
    <w:rsid w:val="00E2453B"/>
    <w:rsid w:val="00E257F8"/>
    <w:rsid w:val="00E27883"/>
    <w:rsid w:val="00E300A5"/>
    <w:rsid w:val="00E3083F"/>
    <w:rsid w:val="00E30C92"/>
    <w:rsid w:val="00E324BA"/>
    <w:rsid w:val="00E327E5"/>
    <w:rsid w:val="00E32C12"/>
    <w:rsid w:val="00E337F4"/>
    <w:rsid w:val="00E3395D"/>
    <w:rsid w:val="00E34690"/>
    <w:rsid w:val="00E403F5"/>
    <w:rsid w:val="00E4274D"/>
    <w:rsid w:val="00E4294B"/>
    <w:rsid w:val="00E43183"/>
    <w:rsid w:val="00E43355"/>
    <w:rsid w:val="00E4356B"/>
    <w:rsid w:val="00E436FA"/>
    <w:rsid w:val="00E450C5"/>
    <w:rsid w:val="00E46DE0"/>
    <w:rsid w:val="00E470FB"/>
    <w:rsid w:val="00E47152"/>
    <w:rsid w:val="00E472BD"/>
    <w:rsid w:val="00E47AB6"/>
    <w:rsid w:val="00E47BF6"/>
    <w:rsid w:val="00E50073"/>
    <w:rsid w:val="00E50B97"/>
    <w:rsid w:val="00E51E6E"/>
    <w:rsid w:val="00E51EDE"/>
    <w:rsid w:val="00E52029"/>
    <w:rsid w:val="00E523A9"/>
    <w:rsid w:val="00E5272F"/>
    <w:rsid w:val="00E53BD7"/>
    <w:rsid w:val="00E54480"/>
    <w:rsid w:val="00E56796"/>
    <w:rsid w:val="00E569FA"/>
    <w:rsid w:val="00E56CF6"/>
    <w:rsid w:val="00E570BC"/>
    <w:rsid w:val="00E57EBC"/>
    <w:rsid w:val="00E616F7"/>
    <w:rsid w:val="00E62A0D"/>
    <w:rsid w:val="00E630B1"/>
    <w:rsid w:val="00E636F3"/>
    <w:rsid w:val="00E644BC"/>
    <w:rsid w:val="00E64E80"/>
    <w:rsid w:val="00E662A9"/>
    <w:rsid w:val="00E66436"/>
    <w:rsid w:val="00E67101"/>
    <w:rsid w:val="00E677C4"/>
    <w:rsid w:val="00E707E7"/>
    <w:rsid w:val="00E708BD"/>
    <w:rsid w:val="00E70BA5"/>
    <w:rsid w:val="00E70E9D"/>
    <w:rsid w:val="00E72F25"/>
    <w:rsid w:val="00E73CD8"/>
    <w:rsid w:val="00E75A31"/>
    <w:rsid w:val="00E76E20"/>
    <w:rsid w:val="00E76F0B"/>
    <w:rsid w:val="00E80352"/>
    <w:rsid w:val="00E80832"/>
    <w:rsid w:val="00E80C54"/>
    <w:rsid w:val="00E81824"/>
    <w:rsid w:val="00E82C38"/>
    <w:rsid w:val="00E845E9"/>
    <w:rsid w:val="00E85643"/>
    <w:rsid w:val="00E867C1"/>
    <w:rsid w:val="00E9129F"/>
    <w:rsid w:val="00E915FD"/>
    <w:rsid w:val="00E93869"/>
    <w:rsid w:val="00E93EBE"/>
    <w:rsid w:val="00E9467E"/>
    <w:rsid w:val="00E94B52"/>
    <w:rsid w:val="00E956E1"/>
    <w:rsid w:val="00E95881"/>
    <w:rsid w:val="00E95F74"/>
    <w:rsid w:val="00E9667E"/>
    <w:rsid w:val="00E966DC"/>
    <w:rsid w:val="00EA008D"/>
    <w:rsid w:val="00EA1F2B"/>
    <w:rsid w:val="00EA3F50"/>
    <w:rsid w:val="00EA6614"/>
    <w:rsid w:val="00EA6B1D"/>
    <w:rsid w:val="00EB151C"/>
    <w:rsid w:val="00EB3B64"/>
    <w:rsid w:val="00EB3BCB"/>
    <w:rsid w:val="00EB514B"/>
    <w:rsid w:val="00EB5285"/>
    <w:rsid w:val="00EB53F0"/>
    <w:rsid w:val="00EC023B"/>
    <w:rsid w:val="00EC0D86"/>
    <w:rsid w:val="00EC0F49"/>
    <w:rsid w:val="00EC1DF6"/>
    <w:rsid w:val="00EC32C6"/>
    <w:rsid w:val="00EC3DB2"/>
    <w:rsid w:val="00EC543F"/>
    <w:rsid w:val="00EC59DE"/>
    <w:rsid w:val="00EC5B58"/>
    <w:rsid w:val="00EC5D81"/>
    <w:rsid w:val="00EC652D"/>
    <w:rsid w:val="00EC78D9"/>
    <w:rsid w:val="00EC7C2F"/>
    <w:rsid w:val="00ED1D5F"/>
    <w:rsid w:val="00ED3F26"/>
    <w:rsid w:val="00ED5684"/>
    <w:rsid w:val="00ED5BA8"/>
    <w:rsid w:val="00ED6E95"/>
    <w:rsid w:val="00ED777A"/>
    <w:rsid w:val="00ED77C6"/>
    <w:rsid w:val="00ED7AB2"/>
    <w:rsid w:val="00ED7DF7"/>
    <w:rsid w:val="00EE0F1F"/>
    <w:rsid w:val="00EE1272"/>
    <w:rsid w:val="00EE1C62"/>
    <w:rsid w:val="00EE1CCB"/>
    <w:rsid w:val="00EE31D8"/>
    <w:rsid w:val="00EE3AA1"/>
    <w:rsid w:val="00EE3B3B"/>
    <w:rsid w:val="00EE448F"/>
    <w:rsid w:val="00EE4694"/>
    <w:rsid w:val="00EE46F3"/>
    <w:rsid w:val="00EE5D3A"/>
    <w:rsid w:val="00EF0666"/>
    <w:rsid w:val="00EF24FF"/>
    <w:rsid w:val="00EF289F"/>
    <w:rsid w:val="00EF6068"/>
    <w:rsid w:val="00F00603"/>
    <w:rsid w:val="00F0093B"/>
    <w:rsid w:val="00F01043"/>
    <w:rsid w:val="00F04947"/>
    <w:rsid w:val="00F061D2"/>
    <w:rsid w:val="00F07111"/>
    <w:rsid w:val="00F07AA1"/>
    <w:rsid w:val="00F114D1"/>
    <w:rsid w:val="00F118DF"/>
    <w:rsid w:val="00F140EE"/>
    <w:rsid w:val="00F16A37"/>
    <w:rsid w:val="00F16BA1"/>
    <w:rsid w:val="00F2000D"/>
    <w:rsid w:val="00F2010A"/>
    <w:rsid w:val="00F20FCF"/>
    <w:rsid w:val="00F21185"/>
    <w:rsid w:val="00F21A46"/>
    <w:rsid w:val="00F21E18"/>
    <w:rsid w:val="00F21E64"/>
    <w:rsid w:val="00F2349F"/>
    <w:rsid w:val="00F23EED"/>
    <w:rsid w:val="00F25276"/>
    <w:rsid w:val="00F253D5"/>
    <w:rsid w:val="00F2551F"/>
    <w:rsid w:val="00F27378"/>
    <w:rsid w:val="00F27C00"/>
    <w:rsid w:val="00F27C74"/>
    <w:rsid w:val="00F32225"/>
    <w:rsid w:val="00F33FD4"/>
    <w:rsid w:val="00F3472E"/>
    <w:rsid w:val="00F34E1A"/>
    <w:rsid w:val="00F36DB5"/>
    <w:rsid w:val="00F37758"/>
    <w:rsid w:val="00F40D32"/>
    <w:rsid w:val="00F41417"/>
    <w:rsid w:val="00F41CC1"/>
    <w:rsid w:val="00F426A3"/>
    <w:rsid w:val="00F4276D"/>
    <w:rsid w:val="00F42946"/>
    <w:rsid w:val="00F42B86"/>
    <w:rsid w:val="00F43045"/>
    <w:rsid w:val="00F45D08"/>
    <w:rsid w:val="00F501FE"/>
    <w:rsid w:val="00F50245"/>
    <w:rsid w:val="00F51E4B"/>
    <w:rsid w:val="00F52D18"/>
    <w:rsid w:val="00F533D7"/>
    <w:rsid w:val="00F54960"/>
    <w:rsid w:val="00F57172"/>
    <w:rsid w:val="00F572FF"/>
    <w:rsid w:val="00F57355"/>
    <w:rsid w:val="00F57757"/>
    <w:rsid w:val="00F6068C"/>
    <w:rsid w:val="00F61155"/>
    <w:rsid w:val="00F61314"/>
    <w:rsid w:val="00F63234"/>
    <w:rsid w:val="00F64D00"/>
    <w:rsid w:val="00F656B5"/>
    <w:rsid w:val="00F656CB"/>
    <w:rsid w:val="00F66A1C"/>
    <w:rsid w:val="00F66DD5"/>
    <w:rsid w:val="00F674E8"/>
    <w:rsid w:val="00F67D13"/>
    <w:rsid w:val="00F70D8E"/>
    <w:rsid w:val="00F71B31"/>
    <w:rsid w:val="00F72247"/>
    <w:rsid w:val="00F72AEA"/>
    <w:rsid w:val="00F74C46"/>
    <w:rsid w:val="00F764F1"/>
    <w:rsid w:val="00F769E3"/>
    <w:rsid w:val="00F76D26"/>
    <w:rsid w:val="00F77B90"/>
    <w:rsid w:val="00F80C06"/>
    <w:rsid w:val="00F80C26"/>
    <w:rsid w:val="00F817A3"/>
    <w:rsid w:val="00F829E6"/>
    <w:rsid w:val="00F82EE3"/>
    <w:rsid w:val="00F83029"/>
    <w:rsid w:val="00F83349"/>
    <w:rsid w:val="00F86D09"/>
    <w:rsid w:val="00F87B8B"/>
    <w:rsid w:val="00F91159"/>
    <w:rsid w:val="00F91F3F"/>
    <w:rsid w:val="00F92DE6"/>
    <w:rsid w:val="00F95BEF"/>
    <w:rsid w:val="00FA09BC"/>
    <w:rsid w:val="00FA1B84"/>
    <w:rsid w:val="00FA212E"/>
    <w:rsid w:val="00FA25C9"/>
    <w:rsid w:val="00FA31D3"/>
    <w:rsid w:val="00FA45AD"/>
    <w:rsid w:val="00FA6509"/>
    <w:rsid w:val="00FB05E4"/>
    <w:rsid w:val="00FB0ED7"/>
    <w:rsid w:val="00FB59A3"/>
    <w:rsid w:val="00FB60AD"/>
    <w:rsid w:val="00FB6277"/>
    <w:rsid w:val="00FB68EC"/>
    <w:rsid w:val="00FB69EB"/>
    <w:rsid w:val="00FB6C55"/>
    <w:rsid w:val="00FB6D00"/>
    <w:rsid w:val="00FB6E3C"/>
    <w:rsid w:val="00FC097B"/>
    <w:rsid w:val="00FC0F6D"/>
    <w:rsid w:val="00FC5192"/>
    <w:rsid w:val="00FC527D"/>
    <w:rsid w:val="00FC5A6E"/>
    <w:rsid w:val="00FC6428"/>
    <w:rsid w:val="00FC71C2"/>
    <w:rsid w:val="00FC7D69"/>
    <w:rsid w:val="00FD08B9"/>
    <w:rsid w:val="00FD0F9C"/>
    <w:rsid w:val="00FD17AA"/>
    <w:rsid w:val="00FD25A6"/>
    <w:rsid w:val="00FD2796"/>
    <w:rsid w:val="00FD3579"/>
    <w:rsid w:val="00FD4891"/>
    <w:rsid w:val="00FD48E2"/>
    <w:rsid w:val="00FD695F"/>
    <w:rsid w:val="00FD7D29"/>
    <w:rsid w:val="00FD7D32"/>
    <w:rsid w:val="00FE1264"/>
    <w:rsid w:val="00FE181A"/>
    <w:rsid w:val="00FE299B"/>
    <w:rsid w:val="00FE2B81"/>
    <w:rsid w:val="00FE2C48"/>
    <w:rsid w:val="00FE2FDB"/>
    <w:rsid w:val="00FE3C3A"/>
    <w:rsid w:val="00FE3F63"/>
    <w:rsid w:val="00FE6123"/>
    <w:rsid w:val="00FE63A5"/>
    <w:rsid w:val="00FF1027"/>
    <w:rsid w:val="00FF14AD"/>
    <w:rsid w:val="00FF1B2F"/>
    <w:rsid w:val="00FF1BF4"/>
    <w:rsid w:val="00FF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910"/>
    <w:pPr>
      <w:spacing w:after="0" w:line="240" w:lineRule="auto"/>
    </w:pPr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D9F"/>
    <w:pPr>
      <w:widowControl w:val="0"/>
      <w:autoSpaceDE w:val="0"/>
      <w:autoSpaceDN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rsid w:val="007D7D9F"/>
    <w:pPr>
      <w:widowControl w:val="0"/>
      <w:autoSpaceDE w:val="0"/>
      <w:autoSpaceDN w:val="0"/>
      <w:spacing w:after="0" w:line="240" w:lineRule="auto"/>
    </w:pPr>
    <w:rPr>
      <w:rFonts w:eastAsia="Times New Roman"/>
      <w:b/>
      <w:sz w:val="20"/>
      <w:szCs w:val="20"/>
      <w:lang w:eastAsia="ru-RU"/>
    </w:rPr>
  </w:style>
  <w:style w:type="paragraph" w:customStyle="1" w:styleId="ConsPlusTitlePage">
    <w:name w:val="ConsPlusTitlePage"/>
    <w:rsid w:val="007D7D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7D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D9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910"/>
    <w:pPr>
      <w:spacing w:after="0" w:line="240" w:lineRule="auto"/>
    </w:pPr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D9F"/>
    <w:pPr>
      <w:widowControl w:val="0"/>
      <w:autoSpaceDE w:val="0"/>
      <w:autoSpaceDN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rsid w:val="007D7D9F"/>
    <w:pPr>
      <w:widowControl w:val="0"/>
      <w:autoSpaceDE w:val="0"/>
      <w:autoSpaceDN w:val="0"/>
      <w:spacing w:after="0" w:line="240" w:lineRule="auto"/>
    </w:pPr>
    <w:rPr>
      <w:rFonts w:eastAsia="Times New Roman"/>
      <w:b/>
      <w:sz w:val="20"/>
      <w:szCs w:val="20"/>
      <w:lang w:eastAsia="ru-RU"/>
    </w:rPr>
  </w:style>
  <w:style w:type="paragraph" w:customStyle="1" w:styleId="ConsPlusTitlePage">
    <w:name w:val="ConsPlusTitlePage"/>
    <w:rsid w:val="007D7D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7D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D9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9DE16B3B1C82025BB221D6D5AF06014EA68CACC50F8679A08CB6FE741DDA18D7647B5C437D536D51B933y1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89DE16B3B1C82025BB221D6D5AF06014EA68CACC20B8374A9D9E1FC2548D41DDF34334C0D385E6C52BD399E36y4B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89DE16B3B1C82025BB23FDBC3C35A054AADD3A0C40A8D27F78EE7AB7A18D2489F7435194E7C526C35y6B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389DE16B3B1C82025BB23FDBC3C35A054AACD2A0C70F8D27F78EE7AB7A18D2489F7435194E7C526E35yBB" TargetMode="External"/><Relationship Id="rId10" Type="http://schemas.openxmlformats.org/officeDocument/2006/relationships/hyperlink" Target="consultantplus://offline/ref=389DE16B3B1C82025BB221D6D5AF06014EA68CACC20D8776ACD2E1FC2548D41DDF34334C0D385E6C52BD3F9636y4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89DE16B3B1C82025BB221D6D5AF06014EA68CACC50F8679A08CB6FE741DDA18D7647B5C437D536D56B933yA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1943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Костюшко Анна Сергеевна</cp:lastModifiedBy>
  <cp:revision>1</cp:revision>
  <cp:lastPrinted>2018-02-05T01:51:00Z</cp:lastPrinted>
  <dcterms:created xsi:type="dcterms:W3CDTF">2018-02-05T01:50:00Z</dcterms:created>
  <dcterms:modified xsi:type="dcterms:W3CDTF">2018-02-05T01:51:00Z</dcterms:modified>
</cp:coreProperties>
</file>